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FCD6B" w14:textId="77777777" w:rsidR="00DE182B" w:rsidRPr="009B5D87" w:rsidRDefault="00DE182B">
      <w:pPr>
        <w:rPr>
          <w:rFonts w:ascii="Century Gothic" w:hAnsi="Century Gothic"/>
          <w:b/>
          <w:bCs/>
          <w:sz w:val="36"/>
          <w:szCs w:val="36"/>
        </w:rPr>
      </w:pPr>
    </w:p>
    <w:p w14:paraId="22A39EA0" w14:textId="5D28A809" w:rsidR="001772FC" w:rsidRPr="009B5D87" w:rsidRDefault="00757130" w:rsidP="00D7124E">
      <w:pPr>
        <w:jc w:val="center"/>
        <w:rPr>
          <w:rFonts w:ascii="Century Gothic" w:hAnsi="Century Gothic"/>
          <w:b/>
          <w:bCs/>
          <w:sz w:val="36"/>
          <w:szCs w:val="36"/>
        </w:rPr>
      </w:pPr>
      <w:r w:rsidRPr="009B5D87">
        <w:rPr>
          <w:rFonts w:ascii="Century Gothic" w:hAnsi="Century Gothic"/>
          <w:b/>
          <w:bCs/>
          <w:sz w:val="36"/>
          <w:szCs w:val="36"/>
        </w:rPr>
        <w:t>Be a Safe Place:</w:t>
      </w:r>
    </w:p>
    <w:p w14:paraId="20E5996D" w14:textId="559664A2" w:rsidR="00757130" w:rsidRPr="009B5D87" w:rsidRDefault="00757130" w:rsidP="00D7124E">
      <w:pPr>
        <w:jc w:val="center"/>
        <w:rPr>
          <w:rFonts w:ascii="Century Gothic" w:hAnsi="Century Gothic"/>
          <w:b/>
          <w:bCs/>
          <w:sz w:val="28"/>
          <w:szCs w:val="28"/>
        </w:rPr>
      </w:pPr>
      <w:r w:rsidRPr="009B5D87">
        <w:rPr>
          <w:rFonts w:ascii="Century Gothic" w:hAnsi="Century Gothic"/>
          <w:b/>
          <w:bCs/>
          <w:sz w:val="36"/>
          <w:szCs w:val="36"/>
        </w:rPr>
        <w:t xml:space="preserve">Make your business a </w:t>
      </w:r>
      <w:r w:rsidR="001772FC" w:rsidRPr="009B5D87">
        <w:rPr>
          <w:rFonts w:ascii="Century Gothic" w:hAnsi="Century Gothic"/>
          <w:b/>
          <w:bCs/>
          <w:sz w:val="36"/>
          <w:szCs w:val="36"/>
        </w:rPr>
        <w:t>Safe P</w:t>
      </w:r>
      <w:r w:rsidRPr="009B5D87">
        <w:rPr>
          <w:rFonts w:ascii="Century Gothic" w:hAnsi="Century Gothic"/>
          <w:b/>
          <w:bCs/>
          <w:sz w:val="36"/>
          <w:szCs w:val="36"/>
        </w:rPr>
        <w:t>lace</w:t>
      </w:r>
      <w:r w:rsidR="00B532B9">
        <w:rPr>
          <w:rFonts w:ascii="Century Gothic" w:hAnsi="Century Gothic"/>
          <w:b/>
          <w:bCs/>
          <w:sz w:val="36"/>
          <w:szCs w:val="36"/>
        </w:rPr>
        <w:t xml:space="preserve"> for the vulnerable</w:t>
      </w:r>
    </w:p>
    <w:p w14:paraId="61B2D220" w14:textId="2BD796AF" w:rsidR="00757130" w:rsidRDefault="00757130">
      <w:pPr>
        <w:rPr>
          <w:b/>
          <w:bCs/>
        </w:rPr>
      </w:pPr>
    </w:p>
    <w:p w14:paraId="247B8C67" w14:textId="77777777" w:rsidR="005904D5" w:rsidRPr="00660C74" w:rsidRDefault="005904D5">
      <w:pPr>
        <w:rPr>
          <w:b/>
          <w:bCs/>
        </w:rPr>
      </w:pPr>
    </w:p>
    <w:p w14:paraId="7BCEE82F" w14:textId="6904F1DA" w:rsidR="00757130" w:rsidRPr="00B532B9" w:rsidRDefault="00757130">
      <w:pPr>
        <w:rPr>
          <w:rFonts w:ascii="Century Gothic" w:hAnsi="Century Gothic"/>
          <w:b/>
          <w:bCs/>
          <w:sz w:val="32"/>
          <w:szCs w:val="32"/>
        </w:rPr>
      </w:pPr>
      <w:r w:rsidRPr="00B532B9">
        <w:rPr>
          <w:rFonts w:ascii="Century Gothic" w:hAnsi="Century Gothic"/>
          <w:b/>
          <w:bCs/>
          <w:sz w:val="32"/>
          <w:szCs w:val="32"/>
        </w:rPr>
        <w:t xml:space="preserve">What is the </w:t>
      </w:r>
      <w:r w:rsidR="001772FC" w:rsidRPr="00B532B9">
        <w:rPr>
          <w:rFonts w:ascii="Century Gothic" w:hAnsi="Century Gothic"/>
          <w:b/>
          <w:bCs/>
          <w:sz w:val="32"/>
          <w:szCs w:val="32"/>
        </w:rPr>
        <w:t>‘</w:t>
      </w:r>
      <w:r w:rsidRPr="00B532B9">
        <w:rPr>
          <w:rFonts w:ascii="Century Gothic" w:hAnsi="Century Gothic"/>
          <w:b/>
          <w:bCs/>
          <w:sz w:val="32"/>
          <w:szCs w:val="32"/>
        </w:rPr>
        <w:t>Safe Places</w:t>
      </w:r>
      <w:r w:rsidR="001772FC" w:rsidRPr="00B532B9">
        <w:rPr>
          <w:rFonts w:ascii="Century Gothic" w:hAnsi="Century Gothic"/>
          <w:b/>
          <w:bCs/>
          <w:sz w:val="32"/>
          <w:szCs w:val="32"/>
        </w:rPr>
        <w:t>’</w:t>
      </w:r>
      <w:r w:rsidRPr="00B532B9">
        <w:rPr>
          <w:rFonts w:ascii="Century Gothic" w:hAnsi="Century Gothic"/>
          <w:b/>
          <w:bCs/>
          <w:sz w:val="32"/>
          <w:szCs w:val="32"/>
        </w:rPr>
        <w:t xml:space="preserve"> Scheme?</w:t>
      </w:r>
    </w:p>
    <w:p w14:paraId="4EBA8623" w14:textId="5272F7CD" w:rsidR="00757130" w:rsidRPr="009B5D87" w:rsidRDefault="00757130">
      <w:pPr>
        <w:rPr>
          <w:rFonts w:ascii="Century Gothic" w:hAnsi="Century Gothic"/>
          <w:sz w:val="28"/>
          <w:szCs w:val="28"/>
        </w:rPr>
      </w:pPr>
      <w:r w:rsidRPr="009B5D87">
        <w:rPr>
          <w:rFonts w:ascii="Century Gothic" w:hAnsi="Century Gothic"/>
          <w:sz w:val="28"/>
          <w:szCs w:val="28"/>
        </w:rPr>
        <w:t>The Safe Places Scheme is a national scheme</w:t>
      </w:r>
      <w:r w:rsidR="00B56589">
        <w:rPr>
          <w:rFonts w:ascii="Century Gothic" w:hAnsi="Century Gothic"/>
          <w:sz w:val="28"/>
          <w:szCs w:val="28"/>
        </w:rPr>
        <w:t xml:space="preserve">. </w:t>
      </w:r>
      <w:r w:rsidRPr="009B5D87">
        <w:rPr>
          <w:rFonts w:ascii="Century Gothic" w:hAnsi="Century Gothic"/>
          <w:sz w:val="28"/>
          <w:szCs w:val="28"/>
        </w:rPr>
        <w:t xml:space="preserve"> </w:t>
      </w:r>
      <w:r w:rsidR="00123955" w:rsidRPr="009B5D87">
        <w:rPr>
          <w:rFonts w:ascii="Century Gothic" w:hAnsi="Century Gothic"/>
          <w:sz w:val="28"/>
          <w:szCs w:val="28"/>
        </w:rPr>
        <w:t xml:space="preserve">Healthy Cornwall </w:t>
      </w:r>
      <w:r w:rsidR="00830D17">
        <w:rPr>
          <w:rFonts w:ascii="Century Gothic" w:hAnsi="Century Gothic"/>
          <w:sz w:val="28"/>
          <w:szCs w:val="28"/>
        </w:rPr>
        <w:t>run</w:t>
      </w:r>
      <w:r w:rsidR="00123955" w:rsidRPr="009B5D87">
        <w:rPr>
          <w:rFonts w:ascii="Century Gothic" w:hAnsi="Century Gothic"/>
          <w:sz w:val="28"/>
          <w:szCs w:val="28"/>
        </w:rPr>
        <w:t xml:space="preserve"> the scheme </w:t>
      </w:r>
      <w:r w:rsidR="00F55026">
        <w:rPr>
          <w:rFonts w:ascii="Century Gothic" w:hAnsi="Century Gothic"/>
          <w:sz w:val="28"/>
          <w:szCs w:val="28"/>
        </w:rPr>
        <w:t>and are</w:t>
      </w:r>
      <w:r w:rsidR="005904E5">
        <w:rPr>
          <w:rFonts w:ascii="Century Gothic" w:hAnsi="Century Gothic"/>
          <w:sz w:val="28"/>
          <w:szCs w:val="28"/>
        </w:rPr>
        <w:t xml:space="preserve"> supported by Devon and Cornwall Police</w:t>
      </w:r>
      <w:r w:rsidR="00123955" w:rsidRPr="009B5D87">
        <w:rPr>
          <w:rFonts w:ascii="Century Gothic" w:hAnsi="Century Gothic"/>
          <w:sz w:val="28"/>
          <w:szCs w:val="28"/>
        </w:rPr>
        <w:t xml:space="preserve">.  The scheme is </w:t>
      </w:r>
      <w:r w:rsidRPr="009B5D87">
        <w:rPr>
          <w:rFonts w:ascii="Century Gothic" w:hAnsi="Century Gothic"/>
          <w:sz w:val="28"/>
          <w:szCs w:val="28"/>
        </w:rPr>
        <w:t xml:space="preserve">designed to create a network of businesses committed to offering a safe place for </w:t>
      </w:r>
      <w:r w:rsidR="00655CEF">
        <w:rPr>
          <w:rFonts w:ascii="Century Gothic" w:hAnsi="Century Gothic"/>
          <w:sz w:val="28"/>
          <w:szCs w:val="28"/>
        </w:rPr>
        <w:t>adults</w:t>
      </w:r>
      <w:r w:rsidRPr="009B5D87">
        <w:rPr>
          <w:rFonts w:ascii="Century Gothic" w:hAnsi="Century Gothic"/>
          <w:sz w:val="28"/>
          <w:szCs w:val="28"/>
        </w:rPr>
        <w:t xml:space="preserve"> with a learning disability</w:t>
      </w:r>
      <w:r w:rsidR="002F7F08">
        <w:rPr>
          <w:rFonts w:ascii="Century Gothic" w:hAnsi="Century Gothic"/>
          <w:sz w:val="28"/>
          <w:szCs w:val="28"/>
        </w:rPr>
        <w:t xml:space="preserve">, autistic </w:t>
      </w:r>
      <w:r w:rsidR="00830D17">
        <w:rPr>
          <w:rFonts w:ascii="Century Gothic" w:hAnsi="Century Gothic"/>
          <w:sz w:val="28"/>
          <w:szCs w:val="28"/>
        </w:rPr>
        <w:t xml:space="preserve">or neurodiverse </w:t>
      </w:r>
      <w:r w:rsidR="002F7F08">
        <w:rPr>
          <w:rFonts w:ascii="Century Gothic" w:hAnsi="Century Gothic"/>
          <w:sz w:val="28"/>
          <w:szCs w:val="28"/>
        </w:rPr>
        <w:t>adults</w:t>
      </w:r>
      <w:r w:rsidRPr="009B5D87">
        <w:rPr>
          <w:rFonts w:ascii="Century Gothic" w:hAnsi="Century Gothic"/>
          <w:sz w:val="28"/>
          <w:szCs w:val="28"/>
        </w:rPr>
        <w:t xml:space="preserve"> who may feel vulnerable while out in the community</w:t>
      </w:r>
      <w:r w:rsidR="00123955" w:rsidRPr="009B5D87">
        <w:rPr>
          <w:rFonts w:ascii="Century Gothic" w:hAnsi="Century Gothic"/>
          <w:sz w:val="28"/>
          <w:szCs w:val="28"/>
        </w:rPr>
        <w:t>.  F</w:t>
      </w:r>
      <w:r w:rsidRPr="009B5D87">
        <w:rPr>
          <w:rFonts w:ascii="Century Gothic" w:hAnsi="Century Gothic"/>
          <w:sz w:val="28"/>
          <w:szCs w:val="28"/>
        </w:rPr>
        <w:t xml:space="preserve">or example, they may have been bullied, lost their purse or wallet, missed their bus or hurt themselves. </w:t>
      </w:r>
    </w:p>
    <w:p w14:paraId="01830874" w14:textId="15951082" w:rsidR="00660C74" w:rsidRPr="009B5D87" w:rsidRDefault="00660C74">
      <w:pPr>
        <w:rPr>
          <w:rFonts w:ascii="Century Gothic" w:hAnsi="Century Gothic"/>
          <w:b/>
          <w:bCs/>
          <w:sz w:val="28"/>
          <w:szCs w:val="28"/>
        </w:rPr>
      </w:pPr>
    </w:p>
    <w:p w14:paraId="403E7931" w14:textId="39C37CB9" w:rsidR="00757130" w:rsidRPr="00B532B9" w:rsidRDefault="00757130">
      <w:pPr>
        <w:rPr>
          <w:rFonts w:ascii="Century Gothic" w:hAnsi="Century Gothic"/>
          <w:b/>
          <w:bCs/>
          <w:sz w:val="32"/>
          <w:szCs w:val="32"/>
        </w:rPr>
      </w:pPr>
      <w:r w:rsidRPr="00B532B9">
        <w:rPr>
          <w:rFonts w:ascii="Century Gothic" w:hAnsi="Century Gothic"/>
          <w:b/>
          <w:bCs/>
          <w:sz w:val="32"/>
          <w:szCs w:val="32"/>
        </w:rPr>
        <w:t xml:space="preserve">How </w:t>
      </w:r>
      <w:r w:rsidR="00E27555">
        <w:rPr>
          <w:rFonts w:ascii="Century Gothic" w:hAnsi="Century Gothic"/>
          <w:b/>
          <w:bCs/>
          <w:sz w:val="32"/>
          <w:szCs w:val="32"/>
        </w:rPr>
        <w:t>c</w:t>
      </w:r>
      <w:r w:rsidRPr="00B532B9">
        <w:rPr>
          <w:rFonts w:ascii="Century Gothic" w:hAnsi="Century Gothic"/>
          <w:b/>
          <w:bCs/>
          <w:sz w:val="32"/>
          <w:szCs w:val="32"/>
        </w:rPr>
        <w:t xml:space="preserve">an </w:t>
      </w:r>
      <w:r w:rsidR="00E27555">
        <w:rPr>
          <w:rFonts w:ascii="Century Gothic" w:hAnsi="Century Gothic"/>
          <w:b/>
          <w:bCs/>
          <w:sz w:val="32"/>
          <w:szCs w:val="32"/>
        </w:rPr>
        <w:t>y</w:t>
      </w:r>
      <w:r w:rsidRPr="00B532B9">
        <w:rPr>
          <w:rFonts w:ascii="Century Gothic" w:hAnsi="Century Gothic"/>
          <w:b/>
          <w:bCs/>
          <w:sz w:val="32"/>
          <w:szCs w:val="32"/>
        </w:rPr>
        <w:t xml:space="preserve">our </w:t>
      </w:r>
      <w:r w:rsidR="00E27555">
        <w:rPr>
          <w:rFonts w:ascii="Century Gothic" w:hAnsi="Century Gothic"/>
          <w:b/>
          <w:bCs/>
          <w:sz w:val="32"/>
          <w:szCs w:val="32"/>
        </w:rPr>
        <w:t>b</w:t>
      </w:r>
      <w:r w:rsidRPr="00B532B9">
        <w:rPr>
          <w:rFonts w:ascii="Century Gothic" w:hAnsi="Century Gothic"/>
          <w:b/>
          <w:bCs/>
          <w:sz w:val="32"/>
          <w:szCs w:val="32"/>
        </w:rPr>
        <w:t xml:space="preserve">usiness </w:t>
      </w:r>
      <w:r w:rsidR="00E27555">
        <w:rPr>
          <w:rFonts w:ascii="Century Gothic" w:hAnsi="Century Gothic"/>
          <w:b/>
          <w:bCs/>
          <w:sz w:val="32"/>
          <w:szCs w:val="32"/>
        </w:rPr>
        <w:t>h</w:t>
      </w:r>
      <w:r w:rsidRPr="00B532B9">
        <w:rPr>
          <w:rFonts w:ascii="Century Gothic" w:hAnsi="Century Gothic"/>
          <w:b/>
          <w:bCs/>
          <w:sz w:val="32"/>
          <w:szCs w:val="32"/>
        </w:rPr>
        <w:t>elp?</w:t>
      </w:r>
    </w:p>
    <w:p w14:paraId="34D59BCC" w14:textId="60671B37" w:rsidR="00757130" w:rsidRPr="009B5D87" w:rsidRDefault="00757130">
      <w:pPr>
        <w:rPr>
          <w:rFonts w:ascii="Century Gothic" w:hAnsi="Century Gothic"/>
          <w:sz w:val="28"/>
          <w:szCs w:val="28"/>
        </w:rPr>
      </w:pPr>
      <w:r w:rsidRPr="009B5D87">
        <w:rPr>
          <w:rFonts w:ascii="Century Gothic" w:hAnsi="Century Gothic"/>
          <w:sz w:val="28"/>
          <w:szCs w:val="28"/>
        </w:rPr>
        <w:t xml:space="preserve">By joining the scheme, your business will become a designated ‘Safe Place’  This means that if </w:t>
      </w:r>
      <w:r w:rsidR="00655CEF">
        <w:rPr>
          <w:rFonts w:ascii="Century Gothic" w:hAnsi="Century Gothic"/>
          <w:sz w:val="28"/>
          <w:szCs w:val="28"/>
        </w:rPr>
        <w:t>an adult</w:t>
      </w:r>
      <w:r w:rsidRPr="009B5D87">
        <w:rPr>
          <w:rFonts w:ascii="Century Gothic" w:hAnsi="Century Gothic"/>
          <w:sz w:val="28"/>
          <w:szCs w:val="28"/>
        </w:rPr>
        <w:t xml:space="preserve"> with a learning disability</w:t>
      </w:r>
      <w:r w:rsidR="007D4EFD">
        <w:rPr>
          <w:rFonts w:ascii="Century Gothic" w:hAnsi="Century Gothic"/>
          <w:sz w:val="28"/>
          <w:szCs w:val="28"/>
        </w:rPr>
        <w:t xml:space="preserve"> or an</w:t>
      </w:r>
      <w:r w:rsidRPr="009B5D87">
        <w:rPr>
          <w:rFonts w:ascii="Century Gothic" w:hAnsi="Century Gothic"/>
          <w:sz w:val="28"/>
          <w:szCs w:val="28"/>
        </w:rPr>
        <w:t xml:space="preserve"> auti</w:t>
      </w:r>
      <w:r w:rsidR="007D4EFD">
        <w:rPr>
          <w:rFonts w:ascii="Century Gothic" w:hAnsi="Century Gothic"/>
          <w:sz w:val="28"/>
          <w:szCs w:val="28"/>
        </w:rPr>
        <w:t xml:space="preserve">stic </w:t>
      </w:r>
      <w:r w:rsidR="005D6E82" w:rsidRPr="009B5D87">
        <w:rPr>
          <w:rFonts w:ascii="Century Gothic" w:hAnsi="Century Gothic"/>
          <w:sz w:val="28"/>
          <w:szCs w:val="28"/>
        </w:rPr>
        <w:t xml:space="preserve">or neurodiverse </w:t>
      </w:r>
      <w:r w:rsidR="007D4EFD">
        <w:rPr>
          <w:rFonts w:ascii="Century Gothic" w:hAnsi="Century Gothic"/>
          <w:sz w:val="28"/>
          <w:szCs w:val="28"/>
        </w:rPr>
        <w:t>adult</w:t>
      </w:r>
      <w:r w:rsidR="005D6E82" w:rsidRPr="009B5D87">
        <w:rPr>
          <w:rFonts w:ascii="Century Gothic" w:hAnsi="Century Gothic"/>
          <w:sz w:val="28"/>
          <w:szCs w:val="28"/>
        </w:rPr>
        <w:t xml:space="preserve"> </w:t>
      </w:r>
      <w:r w:rsidRPr="009B5D87">
        <w:rPr>
          <w:rFonts w:ascii="Century Gothic" w:hAnsi="Century Gothic"/>
          <w:sz w:val="28"/>
          <w:szCs w:val="28"/>
        </w:rPr>
        <w:t xml:space="preserve">feels unsafe, scared or lost they can enter your premises and seek help </w:t>
      </w:r>
      <w:r w:rsidR="005A6019" w:rsidRPr="009B5D87">
        <w:rPr>
          <w:rFonts w:ascii="Century Gothic" w:hAnsi="Century Gothic"/>
          <w:sz w:val="28"/>
          <w:szCs w:val="28"/>
        </w:rPr>
        <w:t>from a member of staff.</w:t>
      </w:r>
    </w:p>
    <w:p w14:paraId="12C3D114" w14:textId="0EFAD660" w:rsidR="005A6019" w:rsidRPr="009B5D87" w:rsidRDefault="00660C74">
      <w:pPr>
        <w:rPr>
          <w:rFonts w:ascii="Century Gothic" w:hAnsi="Century Gothic"/>
          <w:b/>
          <w:bCs/>
          <w:sz w:val="28"/>
          <w:szCs w:val="28"/>
        </w:rPr>
      </w:pPr>
      <w:r w:rsidRPr="009B5D87">
        <w:rPr>
          <w:rFonts w:ascii="Century Gothic" w:hAnsi="Century Gothic"/>
          <w:sz w:val="28"/>
          <w:szCs w:val="28"/>
        </w:rPr>
        <w:br/>
      </w:r>
      <w:r w:rsidR="005A6019" w:rsidRPr="00B532B9">
        <w:rPr>
          <w:rFonts w:ascii="Century Gothic" w:hAnsi="Century Gothic"/>
          <w:b/>
          <w:bCs/>
          <w:sz w:val="32"/>
          <w:szCs w:val="32"/>
        </w:rPr>
        <w:t xml:space="preserve">What </w:t>
      </w:r>
      <w:r w:rsidR="00E27555">
        <w:rPr>
          <w:rFonts w:ascii="Century Gothic" w:hAnsi="Century Gothic"/>
          <w:b/>
          <w:bCs/>
          <w:sz w:val="32"/>
          <w:szCs w:val="32"/>
        </w:rPr>
        <w:t>w</w:t>
      </w:r>
      <w:r w:rsidR="005A6019" w:rsidRPr="00B532B9">
        <w:rPr>
          <w:rFonts w:ascii="Century Gothic" w:hAnsi="Century Gothic"/>
          <w:b/>
          <w:bCs/>
          <w:sz w:val="32"/>
          <w:szCs w:val="32"/>
        </w:rPr>
        <w:t xml:space="preserve">e </w:t>
      </w:r>
      <w:r w:rsidR="00E27555">
        <w:rPr>
          <w:rFonts w:ascii="Century Gothic" w:hAnsi="Century Gothic"/>
          <w:b/>
          <w:bCs/>
          <w:sz w:val="32"/>
          <w:szCs w:val="32"/>
        </w:rPr>
        <w:t>r</w:t>
      </w:r>
      <w:r w:rsidR="005A6019" w:rsidRPr="00B532B9">
        <w:rPr>
          <w:rFonts w:ascii="Century Gothic" w:hAnsi="Century Gothic"/>
          <w:b/>
          <w:bCs/>
          <w:sz w:val="32"/>
          <w:szCs w:val="32"/>
        </w:rPr>
        <w:t>equire of you:</w:t>
      </w:r>
    </w:p>
    <w:p w14:paraId="0FEDBB57" w14:textId="37E5D234" w:rsidR="005A6019" w:rsidRPr="009B5D87" w:rsidRDefault="005A6019" w:rsidP="00660C74">
      <w:pPr>
        <w:pStyle w:val="ListParagraph"/>
        <w:numPr>
          <w:ilvl w:val="0"/>
          <w:numId w:val="1"/>
        </w:numPr>
        <w:rPr>
          <w:rFonts w:ascii="Century Gothic" w:hAnsi="Century Gothic"/>
          <w:sz w:val="28"/>
          <w:szCs w:val="28"/>
        </w:rPr>
      </w:pPr>
      <w:r w:rsidRPr="009B5D87">
        <w:rPr>
          <w:rFonts w:ascii="Century Gothic" w:hAnsi="Century Gothic"/>
          <w:sz w:val="28"/>
          <w:szCs w:val="28"/>
        </w:rPr>
        <w:t>To display our ‘Safe Places’ sticker to easily be seen in a window or door</w:t>
      </w:r>
      <w:r w:rsidR="00123955" w:rsidRPr="009B5D87">
        <w:rPr>
          <w:rFonts w:ascii="Century Gothic" w:hAnsi="Century Gothic"/>
          <w:sz w:val="28"/>
          <w:szCs w:val="28"/>
        </w:rPr>
        <w:t>.</w:t>
      </w:r>
    </w:p>
    <w:p w14:paraId="4B2C5AFE" w14:textId="06BDF3AE" w:rsidR="005A6019" w:rsidRPr="009B5D87" w:rsidRDefault="005A6019" w:rsidP="00660C74">
      <w:pPr>
        <w:pStyle w:val="ListParagraph"/>
        <w:numPr>
          <w:ilvl w:val="0"/>
          <w:numId w:val="1"/>
        </w:numPr>
        <w:rPr>
          <w:rFonts w:ascii="Century Gothic" w:hAnsi="Century Gothic"/>
          <w:sz w:val="28"/>
          <w:szCs w:val="28"/>
        </w:rPr>
      </w:pPr>
      <w:r w:rsidRPr="009B5D87">
        <w:rPr>
          <w:rFonts w:ascii="Century Gothic" w:hAnsi="Century Gothic"/>
          <w:sz w:val="28"/>
          <w:szCs w:val="28"/>
        </w:rPr>
        <w:t>To provide a safe and welcoming environment for individuals seeking help</w:t>
      </w:r>
      <w:r w:rsidR="00123955" w:rsidRPr="009B5D87">
        <w:rPr>
          <w:rFonts w:ascii="Century Gothic" w:hAnsi="Century Gothic"/>
          <w:sz w:val="28"/>
          <w:szCs w:val="28"/>
        </w:rPr>
        <w:t>.</w:t>
      </w:r>
    </w:p>
    <w:p w14:paraId="56BD65BA" w14:textId="6476AD5E" w:rsidR="005A6019" w:rsidRPr="009B5D87" w:rsidRDefault="005A6019" w:rsidP="00660C74">
      <w:pPr>
        <w:pStyle w:val="ListParagraph"/>
        <w:numPr>
          <w:ilvl w:val="0"/>
          <w:numId w:val="1"/>
        </w:numPr>
        <w:rPr>
          <w:rFonts w:ascii="Century Gothic" w:hAnsi="Century Gothic"/>
          <w:sz w:val="28"/>
          <w:szCs w:val="28"/>
        </w:rPr>
      </w:pPr>
      <w:r w:rsidRPr="009B5D87">
        <w:rPr>
          <w:rFonts w:ascii="Century Gothic" w:hAnsi="Century Gothic"/>
          <w:sz w:val="28"/>
          <w:szCs w:val="28"/>
        </w:rPr>
        <w:t xml:space="preserve">Offer </w:t>
      </w:r>
      <w:r w:rsidR="001772FC" w:rsidRPr="009B5D87">
        <w:rPr>
          <w:rFonts w:ascii="Century Gothic" w:hAnsi="Century Gothic"/>
          <w:sz w:val="28"/>
          <w:szCs w:val="28"/>
        </w:rPr>
        <w:t xml:space="preserve">to </w:t>
      </w:r>
      <w:r w:rsidRPr="009B5D87">
        <w:rPr>
          <w:rFonts w:ascii="Century Gothic" w:hAnsi="Century Gothic"/>
          <w:sz w:val="28"/>
          <w:szCs w:val="28"/>
        </w:rPr>
        <w:t xml:space="preserve">listen and support </w:t>
      </w:r>
      <w:r w:rsidR="001772FC" w:rsidRPr="009B5D87">
        <w:rPr>
          <w:rFonts w:ascii="Century Gothic" w:hAnsi="Century Gothic"/>
          <w:sz w:val="28"/>
          <w:szCs w:val="28"/>
        </w:rPr>
        <w:t>a</w:t>
      </w:r>
      <w:r w:rsidRPr="009B5D87">
        <w:rPr>
          <w:rFonts w:ascii="Century Gothic" w:hAnsi="Century Gothic"/>
          <w:sz w:val="28"/>
          <w:szCs w:val="28"/>
        </w:rPr>
        <w:t xml:space="preserve"> person</w:t>
      </w:r>
      <w:r w:rsidR="001772FC" w:rsidRPr="009B5D87">
        <w:rPr>
          <w:rFonts w:ascii="Century Gothic" w:hAnsi="Century Gothic"/>
          <w:sz w:val="28"/>
          <w:szCs w:val="28"/>
        </w:rPr>
        <w:t xml:space="preserve"> </w:t>
      </w:r>
      <w:r w:rsidR="00123955" w:rsidRPr="009B5D87">
        <w:rPr>
          <w:rFonts w:ascii="Century Gothic" w:hAnsi="Century Gothic"/>
          <w:sz w:val="28"/>
          <w:szCs w:val="28"/>
        </w:rPr>
        <w:t>in need of</w:t>
      </w:r>
      <w:r w:rsidR="001772FC" w:rsidRPr="009B5D87">
        <w:rPr>
          <w:rFonts w:ascii="Century Gothic" w:hAnsi="Century Gothic"/>
          <w:sz w:val="28"/>
          <w:szCs w:val="28"/>
        </w:rPr>
        <w:t xml:space="preserve"> </w:t>
      </w:r>
      <w:r w:rsidR="00123955" w:rsidRPr="009B5D87">
        <w:rPr>
          <w:rFonts w:ascii="Century Gothic" w:hAnsi="Century Gothic"/>
          <w:sz w:val="28"/>
          <w:szCs w:val="28"/>
        </w:rPr>
        <w:t>help.</w:t>
      </w:r>
    </w:p>
    <w:p w14:paraId="7F9B0A52" w14:textId="62FD6308" w:rsidR="00660C74" w:rsidRPr="009B5D87" w:rsidRDefault="001772FC" w:rsidP="00660C74">
      <w:pPr>
        <w:pStyle w:val="ListParagraph"/>
        <w:numPr>
          <w:ilvl w:val="0"/>
          <w:numId w:val="1"/>
        </w:numPr>
        <w:rPr>
          <w:rFonts w:ascii="Century Gothic" w:hAnsi="Century Gothic"/>
          <w:b/>
          <w:bCs/>
          <w:sz w:val="28"/>
          <w:szCs w:val="28"/>
        </w:rPr>
      </w:pPr>
      <w:r w:rsidRPr="009B5D87">
        <w:rPr>
          <w:rFonts w:ascii="Century Gothic" w:hAnsi="Century Gothic"/>
          <w:sz w:val="28"/>
          <w:szCs w:val="28"/>
        </w:rPr>
        <w:t>If required</w:t>
      </w:r>
      <w:r w:rsidR="00123955" w:rsidRPr="009B5D87">
        <w:rPr>
          <w:rFonts w:ascii="Century Gothic" w:hAnsi="Century Gothic"/>
          <w:sz w:val="28"/>
          <w:szCs w:val="28"/>
        </w:rPr>
        <w:t>,</w:t>
      </w:r>
      <w:r w:rsidRPr="009B5D87">
        <w:rPr>
          <w:rFonts w:ascii="Century Gothic" w:hAnsi="Century Gothic"/>
          <w:sz w:val="28"/>
          <w:szCs w:val="28"/>
        </w:rPr>
        <w:t xml:space="preserve"> contact the person</w:t>
      </w:r>
      <w:r w:rsidR="00123955" w:rsidRPr="009B5D87">
        <w:rPr>
          <w:rFonts w:ascii="Century Gothic" w:hAnsi="Century Gothic"/>
          <w:sz w:val="28"/>
          <w:szCs w:val="28"/>
        </w:rPr>
        <w:t xml:space="preserve">s </w:t>
      </w:r>
      <w:r w:rsidR="005A6019" w:rsidRPr="009B5D87">
        <w:rPr>
          <w:rFonts w:ascii="Century Gothic" w:hAnsi="Century Gothic"/>
          <w:sz w:val="28"/>
          <w:szCs w:val="28"/>
        </w:rPr>
        <w:t>parent/carer</w:t>
      </w:r>
      <w:r w:rsidR="00123955" w:rsidRPr="009B5D87">
        <w:rPr>
          <w:rFonts w:ascii="Century Gothic" w:hAnsi="Century Gothic"/>
          <w:sz w:val="28"/>
          <w:szCs w:val="28"/>
        </w:rPr>
        <w:t xml:space="preserve"> or </w:t>
      </w:r>
      <w:r w:rsidR="005A6019" w:rsidRPr="009B5D87">
        <w:rPr>
          <w:rFonts w:ascii="Century Gothic" w:hAnsi="Century Gothic"/>
          <w:sz w:val="28"/>
          <w:szCs w:val="28"/>
        </w:rPr>
        <w:t xml:space="preserve">support worker </w:t>
      </w:r>
      <w:r w:rsidR="00660C74" w:rsidRPr="009B5D87">
        <w:rPr>
          <w:rFonts w:ascii="Century Gothic" w:hAnsi="Century Gothic"/>
          <w:sz w:val="28"/>
          <w:szCs w:val="28"/>
        </w:rPr>
        <w:t xml:space="preserve">or </w:t>
      </w:r>
      <w:r w:rsidR="005A6019" w:rsidRPr="009B5D87">
        <w:rPr>
          <w:rFonts w:ascii="Century Gothic" w:hAnsi="Century Gothic"/>
          <w:sz w:val="28"/>
          <w:szCs w:val="28"/>
        </w:rPr>
        <w:t>contact the emergency services</w:t>
      </w:r>
      <w:r w:rsidR="00660C74" w:rsidRPr="009B5D87">
        <w:rPr>
          <w:rFonts w:ascii="Century Gothic" w:hAnsi="Century Gothic"/>
          <w:sz w:val="28"/>
          <w:szCs w:val="28"/>
        </w:rPr>
        <w:t>.</w:t>
      </w:r>
    </w:p>
    <w:p w14:paraId="0706823A" w14:textId="10C7CFC9" w:rsidR="00660C74" w:rsidRPr="001772FC" w:rsidRDefault="00660C74" w:rsidP="00660C74">
      <w:pPr>
        <w:pStyle w:val="ListParagraph"/>
        <w:rPr>
          <w:b/>
          <w:bCs/>
          <w:sz w:val="28"/>
          <w:szCs w:val="28"/>
        </w:rPr>
      </w:pPr>
    </w:p>
    <w:p w14:paraId="0704190E" w14:textId="09B68D11" w:rsidR="001772FC" w:rsidRDefault="001772FC">
      <w:pPr>
        <w:rPr>
          <w:b/>
          <w:bCs/>
          <w:sz w:val="28"/>
          <w:szCs w:val="28"/>
        </w:rPr>
      </w:pPr>
    </w:p>
    <w:p w14:paraId="39789C4A" w14:textId="77777777" w:rsidR="00552785" w:rsidRDefault="00552785">
      <w:pPr>
        <w:rPr>
          <w:rFonts w:ascii="Century Gothic" w:hAnsi="Century Gothic"/>
          <w:b/>
          <w:bCs/>
          <w:sz w:val="32"/>
          <w:szCs w:val="32"/>
        </w:rPr>
      </w:pPr>
    </w:p>
    <w:p w14:paraId="071EA698" w14:textId="490AAC16" w:rsidR="005A6019" w:rsidRPr="00B532B9" w:rsidRDefault="005A6019">
      <w:pPr>
        <w:rPr>
          <w:rFonts w:ascii="Century Gothic" w:hAnsi="Century Gothic"/>
          <w:b/>
          <w:bCs/>
          <w:sz w:val="32"/>
          <w:szCs w:val="32"/>
        </w:rPr>
      </w:pPr>
      <w:r w:rsidRPr="00B532B9">
        <w:rPr>
          <w:rFonts w:ascii="Century Gothic" w:hAnsi="Century Gothic"/>
          <w:b/>
          <w:bCs/>
          <w:sz w:val="32"/>
          <w:szCs w:val="32"/>
        </w:rPr>
        <w:t xml:space="preserve">The </w:t>
      </w:r>
      <w:r w:rsidR="00E27555">
        <w:rPr>
          <w:rFonts w:ascii="Century Gothic" w:hAnsi="Century Gothic"/>
          <w:b/>
          <w:bCs/>
          <w:sz w:val="32"/>
          <w:szCs w:val="32"/>
        </w:rPr>
        <w:t>b</w:t>
      </w:r>
      <w:r w:rsidRPr="00B532B9">
        <w:rPr>
          <w:rFonts w:ascii="Century Gothic" w:hAnsi="Century Gothic"/>
          <w:b/>
          <w:bCs/>
          <w:sz w:val="32"/>
          <w:szCs w:val="32"/>
        </w:rPr>
        <w:t xml:space="preserve">enefits of </w:t>
      </w:r>
      <w:r w:rsidR="00E27555">
        <w:rPr>
          <w:rFonts w:ascii="Century Gothic" w:hAnsi="Century Gothic"/>
          <w:b/>
          <w:bCs/>
          <w:sz w:val="32"/>
          <w:szCs w:val="32"/>
        </w:rPr>
        <w:t>b</w:t>
      </w:r>
      <w:r w:rsidRPr="00B532B9">
        <w:rPr>
          <w:rFonts w:ascii="Century Gothic" w:hAnsi="Century Gothic"/>
          <w:b/>
          <w:bCs/>
          <w:sz w:val="32"/>
          <w:szCs w:val="32"/>
        </w:rPr>
        <w:t>eing a Safe Place</w:t>
      </w:r>
      <w:r w:rsidR="00B72500">
        <w:rPr>
          <w:rFonts w:ascii="Century Gothic" w:hAnsi="Century Gothic"/>
          <w:b/>
          <w:bCs/>
          <w:sz w:val="32"/>
          <w:szCs w:val="32"/>
        </w:rPr>
        <w:t>:</w:t>
      </w:r>
    </w:p>
    <w:p w14:paraId="746A1DB8" w14:textId="77777777" w:rsidR="0072411D" w:rsidRDefault="0072411D">
      <w:pPr>
        <w:rPr>
          <w:rFonts w:ascii="Century Gothic" w:hAnsi="Century Gothic"/>
          <w:b/>
          <w:bCs/>
          <w:sz w:val="32"/>
          <w:szCs w:val="32"/>
        </w:rPr>
      </w:pPr>
    </w:p>
    <w:p w14:paraId="2EB42B61" w14:textId="588DAD8B" w:rsidR="005A6019" w:rsidRPr="00C93BF8" w:rsidRDefault="005A6019">
      <w:pPr>
        <w:rPr>
          <w:rFonts w:ascii="Century Gothic" w:hAnsi="Century Gothic"/>
          <w:sz w:val="28"/>
          <w:szCs w:val="28"/>
        </w:rPr>
      </w:pPr>
      <w:r w:rsidRPr="00C93BF8">
        <w:rPr>
          <w:rFonts w:ascii="Century Gothic" w:hAnsi="Century Gothic"/>
          <w:sz w:val="28"/>
          <w:szCs w:val="28"/>
        </w:rPr>
        <w:t>Your business will be listed on</w:t>
      </w:r>
      <w:r w:rsidR="006A023C">
        <w:rPr>
          <w:rFonts w:ascii="Century Gothic" w:hAnsi="Century Gothic"/>
          <w:sz w:val="28"/>
          <w:szCs w:val="28"/>
        </w:rPr>
        <w:t xml:space="preserve"> </w:t>
      </w:r>
      <w:r w:rsidR="000F4F22">
        <w:rPr>
          <w:rFonts w:ascii="Century Gothic" w:hAnsi="Century Gothic"/>
          <w:sz w:val="28"/>
          <w:szCs w:val="28"/>
        </w:rPr>
        <w:t xml:space="preserve">the </w:t>
      </w:r>
      <w:r w:rsidRPr="00C93BF8">
        <w:rPr>
          <w:rFonts w:ascii="Century Gothic" w:hAnsi="Century Gothic"/>
          <w:sz w:val="28"/>
          <w:szCs w:val="28"/>
        </w:rPr>
        <w:t>Safe Places</w:t>
      </w:r>
      <w:r w:rsidR="003E7B24">
        <w:rPr>
          <w:rFonts w:ascii="Century Gothic" w:hAnsi="Century Gothic"/>
          <w:sz w:val="28"/>
          <w:szCs w:val="28"/>
        </w:rPr>
        <w:t xml:space="preserve"> Website</w:t>
      </w:r>
      <w:r w:rsidRPr="00C93BF8">
        <w:rPr>
          <w:rFonts w:ascii="Century Gothic" w:hAnsi="Century Gothic"/>
          <w:sz w:val="28"/>
          <w:szCs w:val="28"/>
        </w:rPr>
        <w:t xml:space="preserve"> Ma</w:t>
      </w:r>
      <w:r w:rsidR="00A73B99">
        <w:rPr>
          <w:rFonts w:ascii="Century Gothic" w:hAnsi="Century Gothic"/>
          <w:sz w:val="28"/>
          <w:szCs w:val="28"/>
        </w:rPr>
        <w:t xml:space="preserve">p which can be found at </w:t>
      </w:r>
      <w:hyperlink r:id="rId8" w:history="1">
        <w:r w:rsidR="001C3F5D" w:rsidRPr="00F74B5F">
          <w:rPr>
            <w:rStyle w:val="Hyperlink"/>
            <w:rFonts w:ascii="Century Gothic" w:hAnsi="Century Gothic"/>
            <w:sz w:val="28"/>
            <w:szCs w:val="28"/>
          </w:rPr>
          <w:t>www.safeplaces.org.uk</w:t>
        </w:r>
      </w:hyperlink>
      <w:r w:rsidR="001C3F5D">
        <w:rPr>
          <w:rFonts w:ascii="Century Gothic" w:hAnsi="Century Gothic"/>
          <w:sz w:val="28"/>
          <w:szCs w:val="28"/>
        </w:rPr>
        <w:t xml:space="preserve">.  </w:t>
      </w:r>
      <w:r w:rsidRPr="00C93BF8">
        <w:rPr>
          <w:rFonts w:ascii="Century Gothic" w:hAnsi="Century Gothic"/>
          <w:sz w:val="28"/>
          <w:szCs w:val="28"/>
        </w:rPr>
        <w:t xml:space="preserve">This increases visibility and gives a positive community image.  Your business will also be </w:t>
      </w:r>
      <w:r w:rsidR="001C3F5D">
        <w:rPr>
          <w:rFonts w:ascii="Century Gothic" w:hAnsi="Century Gothic"/>
          <w:sz w:val="28"/>
          <w:szCs w:val="28"/>
        </w:rPr>
        <w:t>visible on the</w:t>
      </w:r>
      <w:r w:rsidR="001772FC" w:rsidRPr="00C93BF8">
        <w:rPr>
          <w:rFonts w:ascii="Century Gothic" w:hAnsi="Century Gothic"/>
          <w:sz w:val="28"/>
          <w:szCs w:val="28"/>
        </w:rPr>
        <w:t xml:space="preserve"> free</w:t>
      </w:r>
      <w:r w:rsidRPr="00C93BF8">
        <w:rPr>
          <w:rFonts w:ascii="Century Gothic" w:hAnsi="Century Gothic"/>
          <w:sz w:val="28"/>
          <w:szCs w:val="28"/>
        </w:rPr>
        <w:t xml:space="preserve"> Safe Places App</w:t>
      </w:r>
      <w:r w:rsidR="001772FC" w:rsidRPr="00C93BF8">
        <w:rPr>
          <w:rFonts w:ascii="Century Gothic" w:hAnsi="Century Gothic"/>
          <w:sz w:val="28"/>
          <w:szCs w:val="28"/>
        </w:rPr>
        <w:t xml:space="preserve"> so users can quickly locate a Safe Place in a time of need.</w:t>
      </w:r>
    </w:p>
    <w:p w14:paraId="63BA8ED3" w14:textId="77777777" w:rsidR="00123955" w:rsidRPr="00C93BF8" w:rsidRDefault="00123955">
      <w:pPr>
        <w:rPr>
          <w:rFonts w:ascii="Century Gothic" w:hAnsi="Century Gothic"/>
          <w:sz w:val="28"/>
          <w:szCs w:val="28"/>
        </w:rPr>
      </w:pPr>
    </w:p>
    <w:p w14:paraId="1721F1BB" w14:textId="173EEA98" w:rsidR="005A6019" w:rsidRPr="00C93BF8" w:rsidRDefault="005A6019">
      <w:pPr>
        <w:rPr>
          <w:rFonts w:ascii="Century Gothic" w:hAnsi="Century Gothic"/>
          <w:sz w:val="28"/>
          <w:szCs w:val="28"/>
        </w:rPr>
      </w:pPr>
      <w:r w:rsidRPr="00C93BF8">
        <w:rPr>
          <w:rFonts w:ascii="Century Gothic" w:hAnsi="Century Gothic"/>
          <w:sz w:val="28"/>
          <w:szCs w:val="28"/>
        </w:rPr>
        <w:t>By becoming a Safe Place, your business plays a vital role in creating a supportive and inclusive community.  We look forward to welcoming you to become a Safe Space.</w:t>
      </w:r>
    </w:p>
    <w:p w14:paraId="12ADF82D" w14:textId="77777777" w:rsidR="00123955" w:rsidRPr="00C93BF8" w:rsidRDefault="00123955">
      <w:pPr>
        <w:rPr>
          <w:rFonts w:ascii="Century Gothic" w:hAnsi="Century Gothic"/>
          <w:sz w:val="28"/>
          <w:szCs w:val="28"/>
        </w:rPr>
      </w:pPr>
    </w:p>
    <w:p w14:paraId="3D05B129" w14:textId="03C07716" w:rsidR="006C3493" w:rsidRDefault="006C3493">
      <w:pPr>
        <w:rPr>
          <w:rFonts w:ascii="Century Gothic" w:hAnsi="Century Gothic"/>
          <w:sz w:val="28"/>
          <w:szCs w:val="28"/>
        </w:rPr>
      </w:pPr>
      <w:r>
        <w:rPr>
          <w:rFonts w:ascii="Century Gothic" w:hAnsi="Century Gothic"/>
          <w:sz w:val="28"/>
          <w:szCs w:val="28"/>
        </w:rPr>
        <w:t>To join the Safe Places Scheme please complete and return the attached registration form via email.</w:t>
      </w:r>
    </w:p>
    <w:p w14:paraId="16709C58" w14:textId="385D4DA0" w:rsidR="00660C74" w:rsidRPr="00C93BF8" w:rsidRDefault="00531E93">
      <w:pPr>
        <w:rPr>
          <w:rFonts w:ascii="Century Gothic" w:hAnsi="Century Gothic"/>
          <w:sz w:val="28"/>
          <w:szCs w:val="28"/>
        </w:rPr>
      </w:pPr>
      <w:r>
        <w:rPr>
          <w:rFonts w:ascii="Century Gothic" w:hAnsi="Century Gothic"/>
          <w:sz w:val="28"/>
          <w:szCs w:val="28"/>
        </w:rPr>
        <w:t xml:space="preserve">For more </w:t>
      </w:r>
      <w:r w:rsidR="00131ECF">
        <w:rPr>
          <w:rFonts w:ascii="Century Gothic" w:hAnsi="Century Gothic"/>
          <w:sz w:val="28"/>
          <w:szCs w:val="28"/>
        </w:rPr>
        <w:t>information,</w:t>
      </w:r>
      <w:r>
        <w:rPr>
          <w:rFonts w:ascii="Century Gothic" w:hAnsi="Century Gothic"/>
          <w:sz w:val="28"/>
          <w:szCs w:val="28"/>
        </w:rPr>
        <w:t xml:space="preserve"> please </w:t>
      </w:r>
      <w:r w:rsidR="005A6019" w:rsidRPr="00C93BF8">
        <w:rPr>
          <w:rFonts w:ascii="Century Gothic" w:hAnsi="Century Gothic"/>
          <w:sz w:val="28"/>
          <w:szCs w:val="28"/>
        </w:rPr>
        <w:t>contact us on</w:t>
      </w:r>
      <w:r w:rsidR="00660C74" w:rsidRPr="00C93BF8">
        <w:rPr>
          <w:rFonts w:ascii="Century Gothic" w:hAnsi="Century Gothic"/>
          <w:sz w:val="28"/>
          <w:szCs w:val="28"/>
        </w:rPr>
        <w:t>:</w:t>
      </w:r>
    </w:p>
    <w:p w14:paraId="157AAC1A" w14:textId="0881BD86" w:rsidR="005A6019" w:rsidRPr="00C93BF8" w:rsidRDefault="00660C74">
      <w:pPr>
        <w:rPr>
          <w:rFonts w:ascii="Century Gothic" w:hAnsi="Century Gothic"/>
          <w:sz w:val="28"/>
          <w:szCs w:val="28"/>
        </w:rPr>
      </w:pPr>
      <w:r w:rsidRPr="00C93BF8">
        <w:rPr>
          <w:rFonts w:ascii="Century Gothic" w:hAnsi="Century Gothic"/>
          <w:b/>
          <w:bCs/>
          <w:sz w:val="28"/>
          <w:szCs w:val="28"/>
        </w:rPr>
        <w:t>Email</w:t>
      </w:r>
      <w:r w:rsidRPr="00C93BF8">
        <w:rPr>
          <w:rFonts w:ascii="Century Gothic" w:hAnsi="Century Gothic"/>
          <w:sz w:val="28"/>
          <w:szCs w:val="28"/>
        </w:rPr>
        <w:t>:</w:t>
      </w:r>
      <w:r w:rsidR="005A6019" w:rsidRPr="00C93BF8">
        <w:rPr>
          <w:rFonts w:ascii="Century Gothic" w:hAnsi="Century Gothic"/>
          <w:sz w:val="28"/>
          <w:szCs w:val="28"/>
        </w:rPr>
        <w:t xml:space="preserve"> </w:t>
      </w:r>
      <w:hyperlink r:id="rId9" w:history="1">
        <w:r w:rsidR="005A6019" w:rsidRPr="00C93BF8">
          <w:rPr>
            <w:rStyle w:val="Hyperlink"/>
            <w:rFonts w:ascii="Century Gothic" w:hAnsi="Century Gothic"/>
            <w:sz w:val="28"/>
            <w:szCs w:val="28"/>
          </w:rPr>
          <w:t>safeplaces@cornwall.gov.uk</w:t>
        </w:r>
      </w:hyperlink>
    </w:p>
    <w:p w14:paraId="48545973" w14:textId="4E9D6D71" w:rsidR="005A6019" w:rsidRPr="00C93BF8" w:rsidRDefault="00660C74">
      <w:pPr>
        <w:rPr>
          <w:rFonts w:ascii="Century Gothic" w:hAnsi="Century Gothic"/>
          <w:sz w:val="28"/>
          <w:szCs w:val="28"/>
        </w:rPr>
      </w:pPr>
      <w:r w:rsidRPr="00C93BF8">
        <w:rPr>
          <w:rFonts w:ascii="Century Gothic" w:hAnsi="Century Gothic"/>
          <w:b/>
          <w:bCs/>
          <w:sz w:val="28"/>
          <w:szCs w:val="28"/>
        </w:rPr>
        <w:t>Phone:</w:t>
      </w:r>
      <w:r w:rsidRPr="00C93BF8">
        <w:rPr>
          <w:rFonts w:ascii="Century Gothic" w:hAnsi="Century Gothic"/>
          <w:sz w:val="28"/>
          <w:szCs w:val="28"/>
        </w:rPr>
        <w:t xml:space="preserve"> 01872 324200 </w:t>
      </w:r>
    </w:p>
    <w:p w14:paraId="67A201EC" w14:textId="77777777" w:rsidR="003D1FBA" w:rsidRDefault="003D1FBA" w:rsidP="00E50D49">
      <w:pPr>
        <w:jc w:val="center"/>
        <w:rPr>
          <w:rFonts w:ascii="Century Gothic" w:hAnsi="Century Gothic"/>
          <w:b/>
          <w:bCs/>
          <w:sz w:val="32"/>
          <w:szCs w:val="32"/>
        </w:rPr>
      </w:pPr>
    </w:p>
    <w:p w14:paraId="56DE401B" w14:textId="116BABAD" w:rsidR="006C3493" w:rsidRDefault="00123955" w:rsidP="00E50D49">
      <w:pPr>
        <w:jc w:val="center"/>
        <w:rPr>
          <w:rFonts w:ascii="Century Gothic" w:hAnsi="Century Gothic"/>
          <w:b/>
          <w:bCs/>
          <w:sz w:val="32"/>
          <w:szCs w:val="32"/>
        </w:rPr>
      </w:pPr>
      <w:r w:rsidRPr="000F5E7C">
        <w:rPr>
          <w:rFonts w:ascii="Century Gothic" w:hAnsi="Century Gothic"/>
          <w:b/>
          <w:bCs/>
          <w:sz w:val="32"/>
          <w:szCs w:val="32"/>
        </w:rPr>
        <w:t>Join us in making Cornwall a Safe Place!</w:t>
      </w:r>
    </w:p>
    <w:p w14:paraId="487C871B" w14:textId="77777777" w:rsidR="00E50D49" w:rsidRDefault="00E50D49" w:rsidP="00E50D49">
      <w:pPr>
        <w:jc w:val="center"/>
        <w:rPr>
          <w:rFonts w:ascii="Century Gothic" w:hAnsi="Century Gothic"/>
          <w:b/>
          <w:bCs/>
          <w:sz w:val="32"/>
          <w:szCs w:val="32"/>
        </w:rPr>
      </w:pPr>
    </w:p>
    <w:p w14:paraId="72925832" w14:textId="77777777" w:rsidR="008E4121" w:rsidRDefault="008E4121" w:rsidP="00E50D49">
      <w:pPr>
        <w:rPr>
          <w:rFonts w:ascii="Century Gothic" w:hAnsi="Century Gothic"/>
          <w:b/>
          <w:bCs/>
          <w:sz w:val="28"/>
          <w:szCs w:val="28"/>
        </w:rPr>
      </w:pPr>
    </w:p>
    <w:p w14:paraId="6B8027AA" w14:textId="77777777" w:rsidR="00BF0F81" w:rsidRDefault="00BF0F81" w:rsidP="00E50D49">
      <w:pPr>
        <w:rPr>
          <w:rFonts w:ascii="Century Gothic" w:hAnsi="Century Gothic"/>
          <w:b/>
          <w:bCs/>
          <w:sz w:val="28"/>
          <w:szCs w:val="28"/>
        </w:rPr>
      </w:pPr>
    </w:p>
    <w:p w14:paraId="36AC9C13" w14:textId="39D66841" w:rsidR="00BF0F81" w:rsidRDefault="00BF0F81" w:rsidP="00E50D49">
      <w:pPr>
        <w:rPr>
          <w:rFonts w:ascii="Century Gothic" w:hAnsi="Century Gothic"/>
          <w:b/>
          <w:bCs/>
          <w:sz w:val="28"/>
          <w:szCs w:val="28"/>
        </w:rPr>
      </w:pPr>
    </w:p>
    <w:p w14:paraId="15F7182E" w14:textId="77777777" w:rsidR="00BF0F81" w:rsidRDefault="00BF0F81" w:rsidP="00E50D49">
      <w:pPr>
        <w:rPr>
          <w:rFonts w:ascii="Century Gothic" w:hAnsi="Century Gothic"/>
          <w:b/>
          <w:bCs/>
          <w:sz w:val="28"/>
          <w:szCs w:val="28"/>
        </w:rPr>
      </w:pPr>
    </w:p>
    <w:p w14:paraId="7186E48D" w14:textId="7516B466" w:rsidR="00BF0F81" w:rsidRDefault="00BF0F81" w:rsidP="00E50D49">
      <w:pPr>
        <w:rPr>
          <w:rFonts w:ascii="Century Gothic" w:hAnsi="Century Gothic"/>
          <w:b/>
          <w:bCs/>
          <w:sz w:val="28"/>
          <w:szCs w:val="28"/>
        </w:rPr>
      </w:pPr>
    </w:p>
    <w:p w14:paraId="58B8159B" w14:textId="7CCF3351" w:rsidR="00BF0F81" w:rsidRDefault="00BF0F81" w:rsidP="00E50D49">
      <w:pPr>
        <w:rPr>
          <w:rFonts w:ascii="Century Gothic" w:hAnsi="Century Gothic"/>
          <w:b/>
          <w:bCs/>
          <w:sz w:val="28"/>
          <w:szCs w:val="28"/>
        </w:rPr>
      </w:pPr>
    </w:p>
    <w:p w14:paraId="1198F1A8" w14:textId="77777777" w:rsidR="00BF0F81" w:rsidRDefault="00BF0F81" w:rsidP="00E50D49">
      <w:pPr>
        <w:rPr>
          <w:rFonts w:ascii="Century Gothic" w:hAnsi="Century Gothic"/>
          <w:b/>
          <w:bCs/>
          <w:sz w:val="28"/>
          <w:szCs w:val="28"/>
        </w:rPr>
      </w:pPr>
    </w:p>
    <w:p w14:paraId="2156E5F8" w14:textId="77777777" w:rsidR="008E4121" w:rsidRDefault="008E4121" w:rsidP="00E50D49">
      <w:pPr>
        <w:rPr>
          <w:rFonts w:ascii="Century Gothic" w:hAnsi="Century Gothic"/>
          <w:b/>
          <w:bCs/>
          <w:sz w:val="28"/>
          <w:szCs w:val="28"/>
        </w:rPr>
      </w:pPr>
    </w:p>
    <w:p w14:paraId="7FCE1D1C" w14:textId="77777777" w:rsidR="008C2EB5" w:rsidRDefault="008C2EB5" w:rsidP="00E50D49">
      <w:pPr>
        <w:rPr>
          <w:rFonts w:ascii="Century Gothic" w:hAnsi="Century Gothic"/>
          <w:b/>
          <w:bCs/>
          <w:sz w:val="28"/>
          <w:szCs w:val="28"/>
        </w:rPr>
      </w:pPr>
    </w:p>
    <w:p w14:paraId="639DE2C8" w14:textId="71F28465" w:rsidR="00883031" w:rsidRDefault="00E50D49" w:rsidP="00E50D49">
      <w:pPr>
        <w:rPr>
          <w:rFonts w:ascii="Century Gothic" w:hAnsi="Century Gothic"/>
          <w:sz w:val="24"/>
          <w:szCs w:val="24"/>
        </w:rPr>
      </w:pPr>
      <w:r w:rsidRPr="00E50D49">
        <w:rPr>
          <w:rFonts w:ascii="Century Gothic" w:hAnsi="Century Gothic"/>
          <w:b/>
          <w:bCs/>
          <w:sz w:val="28"/>
          <w:szCs w:val="28"/>
        </w:rPr>
        <w:t>Safe Places Registration Form.</w:t>
      </w:r>
      <w:r w:rsidR="00883031">
        <w:rPr>
          <w:rFonts w:ascii="Century Gothic" w:hAnsi="Century Gothic"/>
          <w:b/>
          <w:bCs/>
          <w:sz w:val="28"/>
          <w:szCs w:val="28"/>
        </w:rPr>
        <w:t xml:space="preserve"> </w:t>
      </w:r>
      <w:r w:rsidR="00883031">
        <w:rPr>
          <w:rFonts w:ascii="Century Gothic" w:hAnsi="Century Gothic"/>
          <w:sz w:val="24"/>
          <w:szCs w:val="24"/>
        </w:rPr>
        <w:t>The information in blue will appear on Cornwall Council’s website and Safe Places National Network on their interactive maps</w:t>
      </w:r>
      <w:r w:rsidR="00282D6C">
        <w:rPr>
          <w:rFonts w:ascii="Century Gothic" w:hAnsi="Century Gothic"/>
          <w:sz w:val="24"/>
          <w:szCs w:val="24"/>
        </w:rPr>
        <w:t xml:space="preserve"> and</w:t>
      </w:r>
      <w:r w:rsidR="00883031">
        <w:rPr>
          <w:rFonts w:ascii="Century Gothic" w:hAnsi="Century Gothic"/>
          <w:sz w:val="24"/>
          <w:szCs w:val="24"/>
        </w:rPr>
        <w:t xml:space="preserve"> will be used for the Safe Places app</w:t>
      </w:r>
      <w:r w:rsidR="00BB4F1C">
        <w:rPr>
          <w:rFonts w:ascii="Century Gothic" w:hAnsi="Century Gothic"/>
          <w:sz w:val="24"/>
          <w:szCs w:val="24"/>
        </w:rPr>
        <w:t>.  The other information will not be shared and is for our purpose in managing the scheme.  Please note that Cornwall Council’s and the Safe Places National Network Website is accessible by Internet users worldwide</w:t>
      </w:r>
      <w:r w:rsidR="00F476E9">
        <w:rPr>
          <w:rFonts w:ascii="Century Gothic" w:hAnsi="Century Gothic"/>
          <w:sz w:val="24"/>
          <w:szCs w:val="24"/>
        </w:rPr>
        <w:t>,</w:t>
      </w:r>
      <w:r w:rsidR="00BB4F1C">
        <w:rPr>
          <w:rFonts w:ascii="Century Gothic" w:hAnsi="Century Gothic"/>
          <w:sz w:val="24"/>
          <w:szCs w:val="24"/>
        </w:rPr>
        <w:t xml:space="preserve"> therefore any use by a third party cannot be controlled by us.  </w:t>
      </w:r>
    </w:p>
    <w:p w14:paraId="54CADAF4" w14:textId="77777777" w:rsidR="00BB4F1C" w:rsidRDefault="00BB4F1C" w:rsidP="00E50D49">
      <w:pPr>
        <w:rPr>
          <w:rFonts w:ascii="Century Gothic" w:hAnsi="Century Gothic"/>
          <w:sz w:val="24"/>
          <w:szCs w:val="24"/>
        </w:rPr>
      </w:pPr>
    </w:p>
    <w:p w14:paraId="4EEEC1E1" w14:textId="470596C3" w:rsidR="00BB4F1C" w:rsidRDefault="00BB4F1C" w:rsidP="00E50D49">
      <w:pPr>
        <w:rPr>
          <w:rFonts w:ascii="Century Gothic" w:hAnsi="Century Gothic"/>
          <w:sz w:val="24"/>
          <w:szCs w:val="24"/>
        </w:rPr>
      </w:pPr>
      <w:r w:rsidRPr="009958B4">
        <w:rPr>
          <w:rFonts w:ascii="Century Gothic" w:hAnsi="Century Gothic"/>
          <w:b/>
          <w:bCs/>
          <w:color w:val="4472C4" w:themeColor="accent1"/>
          <w:sz w:val="24"/>
          <w:szCs w:val="24"/>
        </w:rPr>
        <w:t>Name of Organisation</w:t>
      </w:r>
      <w:r w:rsidRPr="009958B4">
        <w:rPr>
          <w:rFonts w:ascii="Century Gothic" w:hAnsi="Century Gothic"/>
          <w:color w:val="4472C4" w:themeColor="accent1"/>
          <w:sz w:val="24"/>
          <w:szCs w:val="24"/>
        </w:rPr>
        <w:t xml:space="preserve"> </w:t>
      </w:r>
      <w:r>
        <w:rPr>
          <w:rFonts w:ascii="Century Gothic" w:hAnsi="Century Gothic"/>
          <w:sz w:val="24"/>
          <w:szCs w:val="24"/>
        </w:rPr>
        <w:t>……………………………………………………………………..</w:t>
      </w:r>
    </w:p>
    <w:p w14:paraId="7DE90C9C" w14:textId="4ED1DE48" w:rsidR="00BB4F1C" w:rsidRDefault="00BB4F1C" w:rsidP="00E50D49">
      <w:pPr>
        <w:rPr>
          <w:rFonts w:ascii="Century Gothic" w:hAnsi="Century Gothic"/>
          <w:sz w:val="24"/>
          <w:szCs w:val="24"/>
        </w:rPr>
      </w:pPr>
      <w:r w:rsidRPr="009958B4">
        <w:rPr>
          <w:rFonts w:ascii="Century Gothic" w:hAnsi="Century Gothic"/>
          <w:b/>
          <w:bCs/>
          <w:color w:val="4472C4" w:themeColor="accent1"/>
          <w:sz w:val="24"/>
          <w:szCs w:val="24"/>
        </w:rPr>
        <w:t>Address</w:t>
      </w:r>
      <w:r>
        <w:rPr>
          <w:rFonts w:ascii="Century Gothic" w:hAnsi="Century Gothic"/>
          <w:sz w:val="24"/>
          <w:szCs w:val="24"/>
        </w:rPr>
        <w:t xml:space="preserve"> ……………………………………………………………………………………….</w:t>
      </w:r>
    </w:p>
    <w:p w14:paraId="2138BDF7" w14:textId="4A14D96D" w:rsidR="00BB4F1C" w:rsidRDefault="00574721" w:rsidP="00E50D49">
      <w:pPr>
        <w:rPr>
          <w:rFonts w:ascii="Century Gothic" w:hAnsi="Century Gothic"/>
          <w:sz w:val="24"/>
          <w:szCs w:val="24"/>
        </w:rPr>
      </w:pPr>
      <w:r>
        <w:rPr>
          <w:rFonts w:ascii="Century Gothic" w:hAnsi="Century Gothic"/>
          <w:sz w:val="24"/>
          <w:szCs w:val="24"/>
        </w:rPr>
        <w:t>…………………………………………………</w:t>
      </w:r>
      <w:r w:rsidR="00BF0F81">
        <w:rPr>
          <w:rFonts w:ascii="Century Gothic" w:hAnsi="Century Gothic"/>
          <w:sz w:val="24"/>
          <w:szCs w:val="24"/>
        </w:rPr>
        <w:t xml:space="preserve">   </w:t>
      </w:r>
      <w:r w:rsidR="00BF0F81" w:rsidRPr="00BF0F81">
        <w:rPr>
          <w:rFonts w:ascii="Century Gothic" w:hAnsi="Century Gothic"/>
          <w:b/>
          <w:bCs/>
          <w:color w:val="2E74B5" w:themeColor="accent5" w:themeShade="BF"/>
          <w:sz w:val="24"/>
          <w:szCs w:val="24"/>
        </w:rPr>
        <w:t>Postcode</w:t>
      </w:r>
      <w:r w:rsidR="008453FB">
        <w:rPr>
          <w:rFonts w:ascii="Century Gothic" w:hAnsi="Century Gothic"/>
          <w:b/>
          <w:bCs/>
          <w:color w:val="2E74B5" w:themeColor="accent5" w:themeShade="BF"/>
          <w:sz w:val="24"/>
          <w:szCs w:val="24"/>
        </w:rPr>
        <w:t xml:space="preserve"> </w:t>
      </w:r>
      <w:r>
        <w:rPr>
          <w:rFonts w:ascii="Century Gothic" w:hAnsi="Century Gothic"/>
          <w:sz w:val="24"/>
          <w:szCs w:val="24"/>
        </w:rPr>
        <w:t>…………………………</w:t>
      </w:r>
      <w:r w:rsidR="00BF0F81">
        <w:rPr>
          <w:rFonts w:ascii="Century Gothic" w:hAnsi="Century Gothic"/>
          <w:sz w:val="24"/>
          <w:szCs w:val="24"/>
        </w:rPr>
        <w:t>…...</w:t>
      </w:r>
      <w:r>
        <w:rPr>
          <w:rFonts w:ascii="Century Gothic" w:hAnsi="Century Gothic"/>
          <w:sz w:val="24"/>
          <w:szCs w:val="24"/>
        </w:rPr>
        <w:t>…</w:t>
      </w:r>
    </w:p>
    <w:p w14:paraId="27F9A11E" w14:textId="77777777" w:rsidR="009958B4" w:rsidRDefault="009958B4" w:rsidP="00E50D49">
      <w:pPr>
        <w:rPr>
          <w:rFonts w:ascii="Century Gothic" w:hAnsi="Century Gothic"/>
          <w:sz w:val="24"/>
          <w:szCs w:val="24"/>
        </w:rPr>
      </w:pPr>
    </w:p>
    <w:p w14:paraId="4C971C8E" w14:textId="65519572" w:rsidR="009958B4" w:rsidRDefault="009958B4" w:rsidP="00E50D49">
      <w:pPr>
        <w:rPr>
          <w:rFonts w:ascii="Century Gothic" w:hAnsi="Century Gothic"/>
          <w:b/>
          <w:bCs/>
          <w:color w:val="4472C4" w:themeColor="accent1"/>
          <w:sz w:val="24"/>
          <w:szCs w:val="24"/>
        </w:rPr>
      </w:pPr>
      <w:r w:rsidRPr="009958B4">
        <w:rPr>
          <w:rFonts w:ascii="Century Gothic" w:hAnsi="Century Gothic"/>
          <w:b/>
          <w:bCs/>
          <w:color w:val="4472C4" w:themeColor="accent1"/>
          <w:sz w:val="24"/>
          <w:szCs w:val="24"/>
        </w:rPr>
        <w:t xml:space="preserve">Opening hours (please include the days too, and if you are closed out of season) </w:t>
      </w:r>
    </w:p>
    <w:p w14:paraId="46538810" w14:textId="03ABCDB1" w:rsidR="006D4F48" w:rsidRDefault="006D4F48" w:rsidP="00E50D49">
      <w:pPr>
        <w:rPr>
          <w:rFonts w:ascii="Century Gothic" w:hAnsi="Century Gothic"/>
          <w:sz w:val="24"/>
          <w:szCs w:val="24"/>
        </w:rPr>
      </w:pPr>
      <w:r>
        <w:rPr>
          <w:rFonts w:ascii="Century Gothic" w:hAnsi="Century Gothic"/>
          <w:sz w:val="24"/>
          <w:szCs w:val="24"/>
        </w:rPr>
        <w:t>…………………………………………………………………………………………………</w:t>
      </w:r>
      <w:r w:rsidR="008E4121">
        <w:rPr>
          <w:rFonts w:ascii="Century Gothic" w:hAnsi="Century Gothic"/>
          <w:sz w:val="24"/>
          <w:szCs w:val="24"/>
        </w:rPr>
        <w:t>.</w:t>
      </w:r>
    </w:p>
    <w:p w14:paraId="5C901BFA" w14:textId="4D20F034" w:rsidR="009958B4" w:rsidRDefault="006D4F48" w:rsidP="00E50D49">
      <w:pPr>
        <w:rPr>
          <w:rFonts w:ascii="Century Gothic" w:hAnsi="Century Gothic"/>
          <w:sz w:val="24"/>
          <w:szCs w:val="24"/>
        </w:rPr>
      </w:pPr>
      <w:r>
        <w:rPr>
          <w:rFonts w:ascii="Century Gothic" w:hAnsi="Century Gothic"/>
          <w:sz w:val="24"/>
          <w:szCs w:val="24"/>
        </w:rPr>
        <w:t>…………………………………………………………………………………………………</w:t>
      </w:r>
      <w:r w:rsidR="008E4121">
        <w:rPr>
          <w:rFonts w:ascii="Century Gothic" w:hAnsi="Century Gothic"/>
          <w:sz w:val="24"/>
          <w:szCs w:val="24"/>
        </w:rPr>
        <w:t>.</w:t>
      </w:r>
    </w:p>
    <w:p w14:paraId="159765AB" w14:textId="3C175B8D" w:rsidR="00BF0F81" w:rsidRDefault="006D4F48" w:rsidP="00E50D49">
      <w:pPr>
        <w:rPr>
          <w:rFonts w:ascii="Century Gothic" w:hAnsi="Century Gothic"/>
          <w:b/>
          <w:bCs/>
          <w:sz w:val="24"/>
          <w:szCs w:val="24"/>
        </w:rPr>
      </w:pPr>
      <w:r w:rsidRPr="006D4F48">
        <w:rPr>
          <w:rFonts w:ascii="Century Gothic" w:hAnsi="Century Gothic"/>
          <w:b/>
          <w:bCs/>
          <w:sz w:val="24"/>
          <w:szCs w:val="24"/>
        </w:rPr>
        <w:t>Contact Name</w:t>
      </w:r>
      <w:r w:rsidR="00BF0F81">
        <w:rPr>
          <w:rFonts w:ascii="Century Gothic" w:hAnsi="Century Gothic"/>
          <w:b/>
          <w:bCs/>
          <w:sz w:val="24"/>
          <w:szCs w:val="24"/>
        </w:rPr>
        <w:t xml:space="preserve"> ………………………………………………………………………………</w:t>
      </w:r>
    </w:p>
    <w:p w14:paraId="68CB2673" w14:textId="2EF1F134" w:rsidR="006D4F48" w:rsidRDefault="006D4F48" w:rsidP="00E50D49">
      <w:pPr>
        <w:rPr>
          <w:rFonts w:ascii="Century Gothic" w:hAnsi="Century Gothic"/>
          <w:sz w:val="24"/>
          <w:szCs w:val="24"/>
        </w:rPr>
      </w:pPr>
      <w:r w:rsidRPr="006D4F48">
        <w:rPr>
          <w:rFonts w:ascii="Century Gothic" w:hAnsi="Century Gothic"/>
          <w:b/>
          <w:bCs/>
          <w:sz w:val="24"/>
          <w:szCs w:val="24"/>
        </w:rPr>
        <w:t>Position</w:t>
      </w:r>
      <w:r>
        <w:rPr>
          <w:rFonts w:ascii="Century Gothic" w:hAnsi="Century Gothic"/>
          <w:sz w:val="24"/>
          <w:szCs w:val="24"/>
        </w:rPr>
        <w:t xml:space="preserve"> ……………………………………………………………</w:t>
      </w:r>
      <w:r w:rsidR="008E4121">
        <w:rPr>
          <w:rFonts w:ascii="Century Gothic" w:hAnsi="Century Gothic"/>
          <w:sz w:val="24"/>
          <w:szCs w:val="24"/>
        </w:rPr>
        <w:t>…</w:t>
      </w:r>
      <w:r w:rsidR="00BF0F81">
        <w:rPr>
          <w:rFonts w:ascii="Century Gothic" w:hAnsi="Century Gothic"/>
          <w:sz w:val="24"/>
          <w:szCs w:val="24"/>
        </w:rPr>
        <w:t>……………………….</w:t>
      </w:r>
    </w:p>
    <w:p w14:paraId="0542BED9" w14:textId="77777777" w:rsidR="006D4F48" w:rsidRDefault="006D4F48" w:rsidP="00E50D49">
      <w:pPr>
        <w:rPr>
          <w:rFonts w:ascii="Century Gothic" w:hAnsi="Century Gothic"/>
          <w:sz w:val="24"/>
          <w:szCs w:val="24"/>
        </w:rPr>
      </w:pPr>
    </w:p>
    <w:p w14:paraId="1A2BA757" w14:textId="77584537" w:rsidR="008E4121" w:rsidRDefault="006D4F48" w:rsidP="00E50D49">
      <w:pPr>
        <w:rPr>
          <w:rFonts w:ascii="Century Gothic" w:hAnsi="Century Gothic"/>
          <w:sz w:val="24"/>
          <w:szCs w:val="24"/>
        </w:rPr>
      </w:pPr>
      <w:r w:rsidRPr="006D4F48">
        <w:rPr>
          <w:rFonts w:ascii="Century Gothic" w:hAnsi="Century Gothic"/>
          <w:b/>
          <w:bCs/>
          <w:color w:val="0070C0"/>
          <w:sz w:val="24"/>
          <w:szCs w:val="24"/>
        </w:rPr>
        <w:t>Type of Organisation</w:t>
      </w:r>
      <w:r>
        <w:rPr>
          <w:rFonts w:ascii="Century Gothic" w:hAnsi="Century Gothic"/>
          <w:b/>
          <w:bCs/>
          <w:color w:val="0070C0"/>
          <w:sz w:val="24"/>
          <w:szCs w:val="24"/>
        </w:rPr>
        <w:t xml:space="preserve"> </w:t>
      </w:r>
      <w:r>
        <w:rPr>
          <w:rFonts w:ascii="Century Gothic" w:hAnsi="Century Gothic"/>
          <w:sz w:val="24"/>
          <w:szCs w:val="24"/>
        </w:rPr>
        <w:t>……………………………………………………………………….</w:t>
      </w:r>
    </w:p>
    <w:p w14:paraId="7476C0F9" w14:textId="12A2C7BA" w:rsidR="008E4121" w:rsidRDefault="008E4121" w:rsidP="00E50D49">
      <w:pPr>
        <w:rPr>
          <w:rFonts w:ascii="Century Gothic" w:hAnsi="Century Gothic"/>
          <w:sz w:val="24"/>
          <w:szCs w:val="24"/>
        </w:rPr>
      </w:pPr>
      <w:r w:rsidRPr="008E4121">
        <w:rPr>
          <w:rFonts w:ascii="Century Gothic" w:hAnsi="Century Gothic"/>
          <w:b/>
          <w:bCs/>
          <w:color w:val="4472C4" w:themeColor="accent1"/>
          <w:sz w:val="24"/>
          <w:szCs w:val="24"/>
        </w:rPr>
        <w:t>Telephone</w:t>
      </w:r>
      <w:r>
        <w:rPr>
          <w:rFonts w:ascii="Century Gothic" w:hAnsi="Century Gothic"/>
          <w:sz w:val="24"/>
          <w:szCs w:val="24"/>
        </w:rPr>
        <w:t xml:space="preserve"> ……………………………………………………………………………………</w:t>
      </w:r>
    </w:p>
    <w:p w14:paraId="49738035" w14:textId="27EB95E6" w:rsidR="008E4121" w:rsidRPr="006D4F48" w:rsidRDefault="008E4121" w:rsidP="00E50D49">
      <w:pPr>
        <w:rPr>
          <w:rFonts w:ascii="Century Gothic" w:hAnsi="Century Gothic"/>
          <w:sz w:val="24"/>
          <w:szCs w:val="24"/>
        </w:rPr>
      </w:pPr>
      <w:r w:rsidRPr="008E4121">
        <w:rPr>
          <w:rFonts w:ascii="Century Gothic" w:hAnsi="Century Gothic"/>
          <w:b/>
          <w:bCs/>
          <w:sz w:val="24"/>
          <w:szCs w:val="24"/>
        </w:rPr>
        <w:t>Email Address</w:t>
      </w:r>
      <w:r>
        <w:rPr>
          <w:rFonts w:ascii="Century Gothic" w:hAnsi="Century Gothic"/>
          <w:sz w:val="24"/>
          <w:szCs w:val="24"/>
        </w:rPr>
        <w:t xml:space="preserve"> ……………………………………………………………………………….</w:t>
      </w:r>
    </w:p>
    <w:p w14:paraId="6B1B8822" w14:textId="39A2158C" w:rsidR="00574721" w:rsidRPr="008E4121" w:rsidRDefault="00453D82" w:rsidP="00E50D49">
      <w:pPr>
        <w:rPr>
          <w:rFonts w:ascii="Century Gothic" w:hAnsi="Century Gothic"/>
          <w:b/>
          <w:bCs/>
          <w:sz w:val="24"/>
          <w:szCs w:val="24"/>
        </w:rPr>
      </w:pPr>
      <w:r w:rsidRPr="00B42973">
        <w:rPr>
          <w:rFonts w:ascii="Century Gothic" w:hAnsi="Century Gothic"/>
          <w:b/>
          <w:bCs/>
          <w:noProof/>
          <w:sz w:val="24"/>
          <w:szCs w:val="24"/>
        </w:rPr>
        <mc:AlternateContent>
          <mc:Choice Requires="wps">
            <w:drawing>
              <wp:anchor distT="45720" distB="45720" distL="114300" distR="114300" simplePos="0" relativeHeight="251663360" behindDoc="1" locked="0" layoutInCell="1" allowOverlap="1" wp14:anchorId="13141E2D" wp14:editId="417ADD9C">
                <wp:simplePos x="0" y="0"/>
                <wp:positionH relativeFrom="column">
                  <wp:posOffset>4944110</wp:posOffset>
                </wp:positionH>
                <wp:positionV relativeFrom="paragraph">
                  <wp:posOffset>220980</wp:posOffset>
                </wp:positionV>
                <wp:extent cx="308344" cy="297711"/>
                <wp:effectExtent l="0" t="0" r="1587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44" cy="297711"/>
                        </a:xfrm>
                        <a:prstGeom prst="rect">
                          <a:avLst/>
                        </a:prstGeom>
                        <a:solidFill>
                          <a:srgbClr val="FFFFFF"/>
                        </a:solidFill>
                        <a:ln w="9525">
                          <a:solidFill>
                            <a:srgbClr val="000000"/>
                          </a:solidFill>
                          <a:miter lim="800000"/>
                          <a:headEnd/>
                          <a:tailEnd/>
                        </a:ln>
                      </wps:spPr>
                      <wps:txbx>
                        <w:txbxContent>
                          <w:p w14:paraId="7042B85B" w14:textId="77777777" w:rsidR="00453D82" w:rsidRDefault="00453D82" w:rsidP="00453D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41E2D" id="_x0000_t202" coordsize="21600,21600" o:spt="202" path="m,l,21600r21600,l21600,xe">
                <v:stroke joinstyle="miter"/>
                <v:path gradientshapeok="t" o:connecttype="rect"/>
              </v:shapetype>
              <v:shape id="Text Box 2" o:spid="_x0000_s1026" type="#_x0000_t202" style="position:absolute;margin-left:389.3pt;margin-top:17.4pt;width:24.3pt;height:23.4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">
                <v:textbox>
                  <w:txbxContent>
                    <w:p w14:paraId="7042B85B" w14:textId="77777777" w:rsidR="00453D82" w:rsidRDefault="00453D82" w:rsidP="00453D82"/>
                  </w:txbxContent>
                </v:textbox>
              </v:shape>
            </w:pict>
          </mc:Fallback>
        </mc:AlternateContent>
      </w:r>
      <w:r w:rsidRPr="00B42973">
        <w:rPr>
          <w:rFonts w:ascii="Century Gothic" w:hAnsi="Century Gothic"/>
          <w:b/>
          <w:bCs/>
          <w:noProof/>
          <w:sz w:val="24"/>
          <w:szCs w:val="24"/>
        </w:rPr>
        <mc:AlternateContent>
          <mc:Choice Requires="wps">
            <w:drawing>
              <wp:anchor distT="45720" distB="45720" distL="114300" distR="114300" simplePos="0" relativeHeight="251661312" behindDoc="1" locked="0" layoutInCell="1" allowOverlap="1" wp14:anchorId="1B6B9D87" wp14:editId="6840EC85">
                <wp:simplePos x="0" y="0"/>
                <wp:positionH relativeFrom="column">
                  <wp:posOffset>4114165</wp:posOffset>
                </wp:positionH>
                <wp:positionV relativeFrom="paragraph">
                  <wp:posOffset>221615</wp:posOffset>
                </wp:positionV>
                <wp:extent cx="308344" cy="297711"/>
                <wp:effectExtent l="0" t="0" r="15875"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44" cy="297711"/>
                        </a:xfrm>
                        <a:prstGeom prst="rect">
                          <a:avLst/>
                        </a:prstGeom>
                        <a:solidFill>
                          <a:srgbClr val="FFFFFF"/>
                        </a:solidFill>
                        <a:ln w="9525">
                          <a:solidFill>
                            <a:srgbClr val="000000"/>
                          </a:solidFill>
                          <a:miter lim="800000"/>
                          <a:headEnd/>
                          <a:tailEnd/>
                        </a:ln>
                      </wps:spPr>
                      <wps:txbx>
                        <w:txbxContent>
                          <w:p w14:paraId="1239C495" w14:textId="12290738" w:rsidR="00B42973" w:rsidRDefault="00B429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B9D87" id="_x0000_s1027" type="#_x0000_t202" style="position:absolute;margin-left:323.95pt;margin-top:17.45pt;width:24.3pt;height:23.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">
                <v:textbox>
                  <w:txbxContent>
                    <w:p w14:paraId="1239C495" w14:textId="12290738" w:rsidR="00B42973" w:rsidRDefault="00B42973"/>
                  </w:txbxContent>
                </v:textbox>
              </v:shape>
            </w:pict>
          </mc:Fallback>
        </mc:AlternateContent>
      </w:r>
      <w:r w:rsidR="008E4121" w:rsidRPr="008E4121">
        <w:rPr>
          <w:rFonts w:ascii="Century Gothic" w:hAnsi="Century Gothic"/>
          <w:b/>
          <w:bCs/>
          <w:sz w:val="24"/>
          <w:szCs w:val="24"/>
        </w:rPr>
        <w:tab/>
      </w:r>
      <w:r w:rsidR="008E4121" w:rsidRPr="008E4121">
        <w:rPr>
          <w:rFonts w:ascii="Century Gothic" w:hAnsi="Century Gothic"/>
          <w:b/>
          <w:bCs/>
          <w:sz w:val="24"/>
          <w:szCs w:val="24"/>
        </w:rPr>
        <w:tab/>
      </w:r>
      <w:r w:rsidR="008E4121" w:rsidRPr="008E4121">
        <w:rPr>
          <w:rFonts w:ascii="Century Gothic" w:hAnsi="Century Gothic"/>
          <w:b/>
          <w:bCs/>
          <w:sz w:val="24"/>
          <w:szCs w:val="24"/>
        </w:rPr>
        <w:tab/>
      </w:r>
      <w:r w:rsidR="008E4121" w:rsidRPr="008E4121">
        <w:rPr>
          <w:rFonts w:ascii="Century Gothic" w:hAnsi="Century Gothic"/>
          <w:b/>
          <w:bCs/>
          <w:sz w:val="24"/>
          <w:szCs w:val="24"/>
        </w:rPr>
        <w:tab/>
      </w:r>
      <w:r w:rsidR="008E4121" w:rsidRPr="008E4121">
        <w:rPr>
          <w:rFonts w:ascii="Century Gothic" w:hAnsi="Century Gothic"/>
          <w:b/>
          <w:bCs/>
          <w:sz w:val="24"/>
          <w:szCs w:val="24"/>
        </w:rPr>
        <w:tab/>
      </w:r>
      <w:r w:rsidR="008E4121" w:rsidRPr="008E4121">
        <w:rPr>
          <w:rFonts w:ascii="Century Gothic" w:hAnsi="Century Gothic"/>
          <w:b/>
          <w:bCs/>
          <w:sz w:val="24"/>
          <w:szCs w:val="24"/>
        </w:rPr>
        <w:tab/>
      </w:r>
      <w:r w:rsidR="008E4121" w:rsidRPr="008E4121">
        <w:rPr>
          <w:rFonts w:ascii="Century Gothic" w:hAnsi="Century Gothic"/>
          <w:b/>
          <w:bCs/>
          <w:sz w:val="24"/>
          <w:szCs w:val="24"/>
        </w:rPr>
        <w:tab/>
      </w:r>
      <w:r w:rsidR="008E4121" w:rsidRPr="008E4121">
        <w:rPr>
          <w:rFonts w:ascii="Century Gothic" w:hAnsi="Century Gothic"/>
          <w:b/>
          <w:bCs/>
          <w:sz w:val="24"/>
          <w:szCs w:val="24"/>
        </w:rPr>
        <w:tab/>
      </w:r>
      <w:r w:rsidR="008E4121" w:rsidRPr="008E4121">
        <w:rPr>
          <w:rFonts w:ascii="Century Gothic" w:hAnsi="Century Gothic"/>
          <w:b/>
          <w:bCs/>
          <w:sz w:val="24"/>
          <w:szCs w:val="24"/>
        </w:rPr>
        <w:tab/>
        <w:t>Yes</w:t>
      </w:r>
      <w:r w:rsidR="008E4121" w:rsidRPr="008E4121">
        <w:rPr>
          <w:rFonts w:ascii="Century Gothic" w:hAnsi="Century Gothic"/>
          <w:b/>
          <w:bCs/>
          <w:sz w:val="24"/>
          <w:szCs w:val="24"/>
        </w:rPr>
        <w:tab/>
      </w:r>
      <w:r w:rsidR="008E4121" w:rsidRPr="008E4121">
        <w:rPr>
          <w:rFonts w:ascii="Century Gothic" w:hAnsi="Century Gothic"/>
          <w:b/>
          <w:bCs/>
          <w:sz w:val="24"/>
          <w:szCs w:val="24"/>
        </w:rPr>
        <w:tab/>
        <w:t>No</w:t>
      </w:r>
    </w:p>
    <w:p w14:paraId="05E6F984" w14:textId="2215CE8F" w:rsidR="008E4121" w:rsidRPr="008E4121" w:rsidRDefault="008E4121" w:rsidP="00E50D49">
      <w:pPr>
        <w:rPr>
          <w:rFonts w:ascii="Century Gothic" w:hAnsi="Century Gothic"/>
          <w:b/>
          <w:bCs/>
          <w:sz w:val="24"/>
          <w:szCs w:val="24"/>
        </w:rPr>
      </w:pPr>
      <w:r w:rsidRPr="008E4121">
        <w:rPr>
          <w:rFonts w:ascii="Century Gothic" w:hAnsi="Century Gothic"/>
          <w:b/>
          <w:bCs/>
          <w:sz w:val="24"/>
          <w:szCs w:val="24"/>
        </w:rPr>
        <w:t xml:space="preserve">Do you consent to receiving our quarterly newsletter?  </w:t>
      </w:r>
    </w:p>
    <w:p w14:paraId="04F77402" w14:textId="6916ED51" w:rsidR="008E4121" w:rsidRDefault="008E4121" w:rsidP="00E50D49">
      <w:pPr>
        <w:rPr>
          <w:rFonts w:ascii="Century Gothic" w:hAnsi="Century Gothic"/>
          <w:sz w:val="24"/>
          <w:szCs w:val="24"/>
        </w:rPr>
      </w:pPr>
    </w:p>
    <w:p w14:paraId="7E79BF0B" w14:textId="5AA2B476" w:rsidR="008E4121" w:rsidRDefault="008453FB" w:rsidP="00E50D49">
      <w:pPr>
        <w:rPr>
          <w:rFonts w:ascii="Century Gothic" w:hAnsi="Century Gothic"/>
          <w:sz w:val="24"/>
          <w:szCs w:val="24"/>
        </w:rPr>
      </w:pPr>
      <w:r w:rsidRPr="008453FB">
        <w:rPr>
          <w:rFonts w:ascii="Century Gothic" w:hAnsi="Century Gothic"/>
          <w:b/>
          <w:bCs/>
          <w:sz w:val="24"/>
          <w:szCs w:val="24"/>
        </w:rPr>
        <w:t>S</w:t>
      </w:r>
      <w:r w:rsidR="008E4121" w:rsidRPr="008E4121">
        <w:rPr>
          <w:rFonts w:ascii="Century Gothic" w:hAnsi="Century Gothic"/>
          <w:b/>
          <w:bCs/>
          <w:sz w:val="24"/>
          <w:szCs w:val="24"/>
        </w:rPr>
        <w:t>ignature</w:t>
      </w:r>
      <w:r w:rsidR="008E4121">
        <w:rPr>
          <w:rFonts w:ascii="Century Gothic" w:hAnsi="Century Gothic"/>
          <w:sz w:val="24"/>
          <w:szCs w:val="24"/>
        </w:rPr>
        <w:t xml:space="preserve"> ……………………………………</w:t>
      </w:r>
      <w:r w:rsidR="008E4121">
        <w:rPr>
          <w:rFonts w:ascii="Century Gothic" w:hAnsi="Century Gothic"/>
          <w:sz w:val="24"/>
          <w:szCs w:val="24"/>
        </w:rPr>
        <w:tab/>
      </w:r>
      <w:r w:rsidR="008E4121" w:rsidRPr="008E4121">
        <w:rPr>
          <w:rFonts w:ascii="Century Gothic" w:hAnsi="Century Gothic"/>
          <w:b/>
          <w:bCs/>
          <w:sz w:val="24"/>
          <w:szCs w:val="24"/>
        </w:rPr>
        <w:t>Date</w:t>
      </w:r>
      <w:r w:rsidR="008E4121">
        <w:rPr>
          <w:rFonts w:ascii="Century Gothic" w:hAnsi="Century Gothic"/>
          <w:sz w:val="24"/>
          <w:szCs w:val="24"/>
        </w:rPr>
        <w:t xml:space="preserve"> …………………………………</w:t>
      </w:r>
    </w:p>
    <w:p w14:paraId="628E07CE" w14:textId="77777777" w:rsidR="008E4121" w:rsidRDefault="008E4121" w:rsidP="00E50D49">
      <w:pPr>
        <w:rPr>
          <w:rFonts w:ascii="Century Gothic" w:hAnsi="Century Gothic"/>
          <w:sz w:val="24"/>
          <w:szCs w:val="24"/>
        </w:rPr>
      </w:pPr>
    </w:p>
    <w:p w14:paraId="02846DC5" w14:textId="4F326353" w:rsidR="00574721" w:rsidRPr="0098671B" w:rsidRDefault="008E4121" w:rsidP="00E50D49">
      <w:pPr>
        <w:rPr>
          <w:rFonts w:ascii="Century Gothic" w:hAnsi="Century Gothic"/>
          <w:b/>
          <w:bCs/>
          <w:sz w:val="24"/>
          <w:szCs w:val="24"/>
        </w:rPr>
      </w:pPr>
      <w:r w:rsidRPr="0098671B">
        <w:rPr>
          <w:rFonts w:ascii="Century Gothic" w:hAnsi="Century Gothic"/>
          <w:b/>
          <w:bCs/>
          <w:sz w:val="24"/>
          <w:szCs w:val="24"/>
        </w:rPr>
        <w:t xml:space="preserve">Please return this form via email to: </w:t>
      </w:r>
      <w:hyperlink r:id="rId10" w:history="1">
        <w:r w:rsidRPr="0098671B">
          <w:rPr>
            <w:rStyle w:val="Hyperlink"/>
            <w:rFonts w:ascii="Century Gothic" w:hAnsi="Century Gothic"/>
            <w:b/>
            <w:bCs/>
            <w:sz w:val="24"/>
            <w:szCs w:val="24"/>
          </w:rPr>
          <w:t>Safeplaces@cornwall.gov.uk</w:t>
        </w:r>
      </w:hyperlink>
    </w:p>
    <w:sectPr w:rsidR="00574721" w:rsidRPr="0098671B" w:rsidSect="0098671B">
      <w:headerReference w:type="even" r:id="rId11"/>
      <w:headerReference w:type="default" r:id="rId12"/>
      <w:footerReference w:type="default" r:id="rId13"/>
      <w:head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AFBD6" w14:textId="77777777" w:rsidR="008B343B" w:rsidRDefault="008B343B" w:rsidP="001772FC">
      <w:pPr>
        <w:spacing w:after="0" w:line="240" w:lineRule="auto"/>
      </w:pPr>
      <w:r>
        <w:separator/>
      </w:r>
    </w:p>
  </w:endnote>
  <w:endnote w:type="continuationSeparator" w:id="0">
    <w:p w14:paraId="2D515242" w14:textId="77777777" w:rsidR="008B343B" w:rsidRDefault="008B343B" w:rsidP="00177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ACAC" w14:textId="1F211ADC" w:rsidR="001772FC" w:rsidRDefault="005F1093">
    <w:pPr>
      <w:pStyle w:val="Footer"/>
      <w:rPr>
        <w:noProof/>
      </w:rPr>
    </w:pPr>
    <w:r w:rsidRPr="000F5E7C">
      <w:rPr>
        <w:noProof/>
        <w:sz w:val="24"/>
        <w:szCs w:val="24"/>
      </w:rPr>
      <w:drawing>
        <wp:anchor distT="0" distB="0" distL="114300" distR="114300" simplePos="0" relativeHeight="251656192" behindDoc="1" locked="0" layoutInCell="1" allowOverlap="1" wp14:anchorId="54102783" wp14:editId="57B17C9A">
          <wp:simplePos x="0" y="0"/>
          <wp:positionH relativeFrom="column">
            <wp:posOffset>-2658135</wp:posOffset>
          </wp:positionH>
          <wp:positionV relativeFrom="paragraph">
            <wp:posOffset>-381635</wp:posOffset>
          </wp:positionV>
          <wp:extent cx="9307597" cy="680484"/>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07597" cy="680484"/>
                  </a:xfrm>
                  <a:prstGeom prst="rect">
                    <a:avLst/>
                  </a:prstGeom>
                </pic:spPr>
              </pic:pic>
            </a:graphicData>
          </a:graphic>
          <wp14:sizeRelH relativeFrom="margin">
            <wp14:pctWidth>0</wp14:pctWidth>
          </wp14:sizeRelH>
          <wp14:sizeRelV relativeFrom="margin">
            <wp14:pctHeight>0</wp14:pctHeight>
          </wp14:sizeRelV>
        </wp:anchor>
      </w:drawing>
    </w:r>
  </w:p>
  <w:p w14:paraId="1EE8C708" w14:textId="14C54EBE" w:rsidR="001772FC" w:rsidRDefault="00177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0FBDB" w14:textId="77777777" w:rsidR="008B343B" w:rsidRDefault="008B343B" w:rsidP="001772FC">
      <w:pPr>
        <w:spacing w:after="0" w:line="240" w:lineRule="auto"/>
      </w:pPr>
      <w:r>
        <w:separator/>
      </w:r>
    </w:p>
  </w:footnote>
  <w:footnote w:type="continuationSeparator" w:id="0">
    <w:p w14:paraId="5FA21C19" w14:textId="77777777" w:rsidR="008B343B" w:rsidRDefault="008B343B" w:rsidP="00177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7B01" w14:textId="4956D05A" w:rsidR="00123955" w:rsidRDefault="00123955">
    <w:pPr>
      <w:pStyle w:val="Header"/>
    </w:pPr>
    <w:r>
      <w:rPr>
        <w:noProof/>
      </w:rPr>
      <mc:AlternateContent>
        <mc:Choice Requires="wps">
          <w:drawing>
            <wp:anchor distT="0" distB="0" distL="0" distR="0" simplePos="0" relativeHeight="251658240" behindDoc="0" locked="0" layoutInCell="1" allowOverlap="1" wp14:anchorId="2283DA8C" wp14:editId="352C7018">
              <wp:simplePos x="635" y="635"/>
              <wp:positionH relativeFrom="page">
                <wp:align>right</wp:align>
              </wp:positionH>
              <wp:positionV relativeFrom="page">
                <wp:align>top</wp:align>
              </wp:positionV>
              <wp:extent cx="443865" cy="443865"/>
              <wp:effectExtent l="0" t="0" r="0" b="4445"/>
              <wp:wrapNone/>
              <wp:docPr id="5" name="Text Box 5"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14A3D5" w14:textId="28DE0882" w:rsidR="00123955" w:rsidRPr="00123955" w:rsidRDefault="00123955" w:rsidP="00123955">
                          <w:pPr>
                            <w:spacing w:after="0"/>
                            <w:rPr>
                              <w:rFonts w:ascii="Calibri" w:eastAsia="Calibri" w:hAnsi="Calibri" w:cs="Calibri"/>
                              <w:noProof/>
                              <w:color w:val="317100"/>
                              <w:sz w:val="20"/>
                              <w:szCs w:val="20"/>
                            </w:rPr>
                          </w:pPr>
                          <w:r w:rsidRPr="00123955">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283DA8C" id="_x0000_t202" coordsize="21600,21600" o:spt="202" path="m,l,21600r21600,l21600,xe">
              <v:stroke joinstyle="miter"/>
              <v:path gradientshapeok="t" o:connecttype="rect"/>
            </v:shapetype>
            <v:shape id="Text Box 5" o:spid="_x0000_s1028" type="#_x0000_t202" alt="Information Classification: PUBLIC"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6E14A3D5" w14:textId="28DE0882" w:rsidR="00123955" w:rsidRPr="00123955" w:rsidRDefault="00123955" w:rsidP="00123955">
                    <w:pPr>
                      <w:spacing w:after="0"/>
                      <w:rPr>
                        <w:rFonts w:ascii="Calibri" w:eastAsia="Calibri" w:hAnsi="Calibri" w:cs="Calibri"/>
                        <w:noProof/>
                        <w:color w:val="317100"/>
                        <w:sz w:val="20"/>
                        <w:szCs w:val="20"/>
                      </w:rPr>
                    </w:pPr>
                    <w:r w:rsidRPr="00123955">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054D" w14:textId="56F71EEF" w:rsidR="00123955" w:rsidRDefault="0098671B">
    <w:pPr>
      <w:pStyle w:val="Header"/>
    </w:pPr>
    <w:r>
      <w:rPr>
        <w:b/>
        <w:bCs/>
        <w:noProof/>
        <w:sz w:val="28"/>
        <w:szCs w:val="28"/>
      </w:rPr>
      <w:drawing>
        <wp:anchor distT="0" distB="0" distL="114300" distR="114300" simplePos="0" relativeHeight="251660288" behindDoc="0" locked="0" layoutInCell="1" allowOverlap="1" wp14:anchorId="322739F9" wp14:editId="7FE37662">
          <wp:simplePos x="0" y="0"/>
          <wp:positionH relativeFrom="column">
            <wp:posOffset>-980662</wp:posOffset>
          </wp:positionH>
          <wp:positionV relativeFrom="paragraph">
            <wp:posOffset>-372745</wp:posOffset>
          </wp:positionV>
          <wp:extent cx="2962275" cy="1340672"/>
          <wp:effectExtent l="0" t="0" r="0" b="0"/>
          <wp:wrapNone/>
          <wp:docPr id="11" name="Picture 1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62275" cy="1340672"/>
                  </a:xfrm>
                  <a:prstGeom prst="rect">
                    <a:avLst/>
                  </a:prstGeom>
                </pic:spPr>
              </pic:pic>
            </a:graphicData>
          </a:graphic>
          <wp14:sizeRelH relativeFrom="page">
            <wp14:pctWidth>0</wp14:pctWidth>
          </wp14:sizeRelH>
          <wp14:sizeRelV relativeFrom="page">
            <wp14:pctHeight>0</wp14:pctHeight>
          </wp14:sizeRelV>
        </wp:anchor>
      </w:drawing>
    </w:r>
    <w:r w:rsidR="00123955">
      <w:rPr>
        <w:b/>
        <w:bCs/>
        <w:noProof/>
        <w:sz w:val="28"/>
        <w:szCs w:val="28"/>
      </w:rPr>
      <mc:AlternateContent>
        <mc:Choice Requires="wps">
          <w:drawing>
            <wp:anchor distT="0" distB="0" distL="0" distR="0" simplePos="0" relativeHeight="251659264" behindDoc="0" locked="0" layoutInCell="1" allowOverlap="1" wp14:anchorId="7D23EFFC" wp14:editId="04D5246F">
              <wp:simplePos x="914400" y="448408"/>
              <wp:positionH relativeFrom="page">
                <wp:align>right</wp:align>
              </wp:positionH>
              <wp:positionV relativeFrom="page">
                <wp:align>top</wp:align>
              </wp:positionV>
              <wp:extent cx="443865" cy="443865"/>
              <wp:effectExtent l="0" t="0" r="0" b="4445"/>
              <wp:wrapNone/>
              <wp:docPr id="6" name="Text Box 6"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2EDD4D" w14:textId="6156BE71" w:rsidR="00123955" w:rsidRPr="00123955" w:rsidRDefault="00123955" w:rsidP="00123955">
                          <w:pPr>
                            <w:spacing w:after="0"/>
                            <w:rPr>
                              <w:rFonts w:ascii="Calibri" w:eastAsia="Calibri" w:hAnsi="Calibri" w:cs="Calibri"/>
                              <w:noProof/>
                              <w:color w:val="3171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D23EFFC" id="_x0000_t202" coordsize="21600,21600" o:spt="202" path="m,l,21600r21600,l21600,xe">
              <v:stroke joinstyle="miter"/>
              <v:path gradientshapeok="t" o:connecttype="rect"/>
            </v:shapetype>
            <v:shape id="Text Box 6" o:spid="_x0000_s1029" type="#_x0000_t202" alt="Information Classification: PUBLIC"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732EDD4D" w14:textId="6156BE71" w:rsidR="00123955" w:rsidRPr="00123955" w:rsidRDefault="00123955" w:rsidP="00123955">
                    <w:pPr>
                      <w:spacing w:after="0"/>
                      <w:rPr>
                        <w:rFonts w:ascii="Calibri" w:eastAsia="Calibri" w:hAnsi="Calibri" w:cs="Calibri"/>
                        <w:noProof/>
                        <w:color w:val="317100"/>
                        <w:sz w:val="20"/>
                        <w:szCs w:val="20"/>
                      </w:rPr>
                    </w:pPr>
                  </w:p>
                </w:txbxContent>
              </v:textbox>
              <w10:wrap anchorx="page" anchory="page"/>
            </v:shape>
          </w:pict>
        </mc:Fallback>
      </mc:AlternateContent>
    </w:r>
    <w:r w:rsidR="00123955" w:rsidRPr="001772FC">
      <w:rPr>
        <w:b/>
        <w:bCs/>
        <w:noProof/>
        <w:sz w:val="28"/>
        <w:szCs w:val="28"/>
      </w:rPr>
      <w:drawing>
        <wp:anchor distT="0" distB="0" distL="114300" distR="114300" simplePos="0" relativeHeight="251655168" behindDoc="0" locked="0" layoutInCell="1" allowOverlap="1" wp14:anchorId="538909E8" wp14:editId="59ACDD45">
          <wp:simplePos x="0" y="0"/>
          <wp:positionH relativeFrom="column">
            <wp:posOffset>4949190</wp:posOffset>
          </wp:positionH>
          <wp:positionV relativeFrom="paragraph">
            <wp:posOffset>-257224</wp:posOffset>
          </wp:positionV>
          <wp:extent cx="1477108" cy="1486744"/>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l="5569" r="4970"/>
                  <a:stretch>
                    <a:fillRect/>
                  </a:stretch>
                </pic:blipFill>
                <pic:spPr bwMode="auto">
                  <a:xfrm>
                    <a:off x="0" y="0"/>
                    <a:ext cx="1477108" cy="14867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5150" w14:textId="032432A5" w:rsidR="00123955" w:rsidRDefault="00123955">
    <w:pPr>
      <w:pStyle w:val="Header"/>
    </w:pPr>
    <w:r>
      <w:rPr>
        <w:noProof/>
      </w:rPr>
      <mc:AlternateContent>
        <mc:Choice Requires="wps">
          <w:drawing>
            <wp:anchor distT="0" distB="0" distL="0" distR="0" simplePos="0" relativeHeight="251657216" behindDoc="0" locked="0" layoutInCell="1" allowOverlap="1" wp14:anchorId="1EB78955" wp14:editId="4F06064C">
              <wp:simplePos x="635" y="635"/>
              <wp:positionH relativeFrom="page">
                <wp:align>right</wp:align>
              </wp:positionH>
              <wp:positionV relativeFrom="page">
                <wp:align>top</wp:align>
              </wp:positionV>
              <wp:extent cx="443865" cy="443865"/>
              <wp:effectExtent l="0" t="0" r="0" b="4445"/>
              <wp:wrapNone/>
              <wp:docPr id="4" name="Text Box 4"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A75ADE" w14:textId="1D55E41F" w:rsidR="00123955" w:rsidRPr="00123955" w:rsidRDefault="00123955" w:rsidP="00123955">
                          <w:pPr>
                            <w:spacing w:after="0"/>
                            <w:rPr>
                              <w:rFonts w:ascii="Calibri" w:eastAsia="Calibri" w:hAnsi="Calibri" w:cs="Calibri"/>
                              <w:noProof/>
                              <w:color w:val="317100"/>
                              <w:sz w:val="20"/>
                              <w:szCs w:val="20"/>
                            </w:rPr>
                          </w:pPr>
                          <w:r w:rsidRPr="00123955">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EB78955" id="_x0000_t202" coordsize="21600,21600" o:spt="202" path="m,l,21600r21600,l21600,xe">
              <v:stroke joinstyle="miter"/>
              <v:path gradientshapeok="t" o:connecttype="rect"/>
            </v:shapetype>
            <v:shape id="Text Box 4" o:spid="_x0000_s1030" type="#_x0000_t202" alt="Information Classification: PUBLIC" style="position:absolute;margin-left:-16.25pt;margin-top:0;width:34.95pt;height:34.95pt;z-index:25165721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46A75ADE" w14:textId="1D55E41F" w:rsidR="00123955" w:rsidRPr="00123955" w:rsidRDefault="00123955" w:rsidP="00123955">
                    <w:pPr>
                      <w:spacing w:after="0"/>
                      <w:rPr>
                        <w:rFonts w:ascii="Calibri" w:eastAsia="Calibri" w:hAnsi="Calibri" w:cs="Calibri"/>
                        <w:noProof/>
                        <w:color w:val="317100"/>
                        <w:sz w:val="20"/>
                        <w:szCs w:val="20"/>
                      </w:rPr>
                    </w:pPr>
                    <w:r w:rsidRPr="00123955">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1109F"/>
    <w:multiLevelType w:val="hybridMultilevel"/>
    <w:tmpl w:val="798C5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922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59"/>
    <w:rsid w:val="000F4F22"/>
    <w:rsid w:val="000F5E7C"/>
    <w:rsid w:val="0010673B"/>
    <w:rsid w:val="00123955"/>
    <w:rsid w:val="00131ECF"/>
    <w:rsid w:val="001772FC"/>
    <w:rsid w:val="001C3F5D"/>
    <w:rsid w:val="001D4804"/>
    <w:rsid w:val="00241DA5"/>
    <w:rsid w:val="00282D6C"/>
    <w:rsid w:val="002F7F08"/>
    <w:rsid w:val="00383199"/>
    <w:rsid w:val="003D1FBA"/>
    <w:rsid w:val="003E7B24"/>
    <w:rsid w:val="00400420"/>
    <w:rsid w:val="00453D82"/>
    <w:rsid w:val="004B5C96"/>
    <w:rsid w:val="00531E93"/>
    <w:rsid w:val="005376E7"/>
    <w:rsid w:val="005513E0"/>
    <w:rsid w:val="00552785"/>
    <w:rsid w:val="00564650"/>
    <w:rsid w:val="00574721"/>
    <w:rsid w:val="005904D5"/>
    <w:rsid w:val="005904E5"/>
    <w:rsid w:val="005A6019"/>
    <w:rsid w:val="005D6E82"/>
    <w:rsid w:val="005F1093"/>
    <w:rsid w:val="00614533"/>
    <w:rsid w:val="00655CEF"/>
    <w:rsid w:val="00660C74"/>
    <w:rsid w:val="006A023C"/>
    <w:rsid w:val="006C3493"/>
    <w:rsid w:val="006D4F48"/>
    <w:rsid w:val="0072411D"/>
    <w:rsid w:val="00757130"/>
    <w:rsid w:val="007D4EFD"/>
    <w:rsid w:val="00830D17"/>
    <w:rsid w:val="00842D26"/>
    <w:rsid w:val="008453FB"/>
    <w:rsid w:val="00857FAC"/>
    <w:rsid w:val="00883031"/>
    <w:rsid w:val="008B343B"/>
    <w:rsid w:val="008C2EB5"/>
    <w:rsid w:val="008E4121"/>
    <w:rsid w:val="0098671B"/>
    <w:rsid w:val="009958B4"/>
    <w:rsid w:val="009B5D87"/>
    <w:rsid w:val="00A03EC3"/>
    <w:rsid w:val="00A65559"/>
    <w:rsid w:val="00A73B99"/>
    <w:rsid w:val="00AD20D4"/>
    <w:rsid w:val="00B42973"/>
    <w:rsid w:val="00B532B9"/>
    <w:rsid w:val="00B554C9"/>
    <w:rsid w:val="00B56589"/>
    <w:rsid w:val="00B72500"/>
    <w:rsid w:val="00B77428"/>
    <w:rsid w:val="00B956EC"/>
    <w:rsid w:val="00BB4F1C"/>
    <w:rsid w:val="00BD6AD2"/>
    <w:rsid w:val="00BF0F81"/>
    <w:rsid w:val="00C93BF8"/>
    <w:rsid w:val="00CF01AC"/>
    <w:rsid w:val="00D64FE4"/>
    <w:rsid w:val="00D7124E"/>
    <w:rsid w:val="00DC3C1A"/>
    <w:rsid w:val="00DE182B"/>
    <w:rsid w:val="00E27555"/>
    <w:rsid w:val="00E50D49"/>
    <w:rsid w:val="00EE49E2"/>
    <w:rsid w:val="00F476E9"/>
    <w:rsid w:val="00F55026"/>
    <w:rsid w:val="00F60B0E"/>
    <w:rsid w:val="00FC14BF"/>
    <w:rsid w:val="00FD09EB"/>
    <w:rsid w:val="00FE1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BF93E"/>
  <w15:chartTrackingRefBased/>
  <w15:docId w15:val="{850FEDF6-3D67-47E9-86D9-00DC16FC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6019"/>
    <w:rPr>
      <w:color w:val="0563C1" w:themeColor="hyperlink"/>
      <w:u w:val="single"/>
    </w:rPr>
  </w:style>
  <w:style w:type="character" w:styleId="UnresolvedMention">
    <w:name w:val="Unresolved Mention"/>
    <w:basedOn w:val="DefaultParagraphFont"/>
    <w:uiPriority w:val="99"/>
    <w:semiHidden/>
    <w:unhideWhenUsed/>
    <w:rsid w:val="005A6019"/>
    <w:rPr>
      <w:color w:val="605E5C"/>
      <w:shd w:val="clear" w:color="auto" w:fill="E1DFDD"/>
    </w:rPr>
  </w:style>
  <w:style w:type="paragraph" w:styleId="ListParagraph">
    <w:name w:val="List Paragraph"/>
    <w:basedOn w:val="Normal"/>
    <w:uiPriority w:val="34"/>
    <w:qFormat/>
    <w:rsid w:val="00660C74"/>
    <w:pPr>
      <w:ind w:left="720"/>
      <w:contextualSpacing/>
    </w:pPr>
  </w:style>
  <w:style w:type="character" w:customStyle="1" w:styleId="pointsymspan">
    <w:name w:val="point_sym_span"/>
    <w:basedOn w:val="DefaultParagraphFont"/>
    <w:rsid w:val="001772FC"/>
  </w:style>
  <w:style w:type="paragraph" w:styleId="Header">
    <w:name w:val="header"/>
    <w:basedOn w:val="Normal"/>
    <w:link w:val="HeaderChar"/>
    <w:uiPriority w:val="99"/>
    <w:unhideWhenUsed/>
    <w:rsid w:val="00177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2FC"/>
  </w:style>
  <w:style w:type="paragraph" w:styleId="Footer">
    <w:name w:val="footer"/>
    <w:basedOn w:val="Normal"/>
    <w:link w:val="FooterChar"/>
    <w:uiPriority w:val="99"/>
    <w:unhideWhenUsed/>
    <w:rsid w:val="00177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2FC"/>
  </w:style>
  <w:style w:type="character" w:styleId="FollowedHyperlink">
    <w:name w:val="FollowedHyperlink"/>
    <w:basedOn w:val="DefaultParagraphFont"/>
    <w:uiPriority w:val="99"/>
    <w:semiHidden/>
    <w:unhideWhenUsed/>
    <w:rsid w:val="00FC14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places.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feplaces@cornwall.gov.uk" TargetMode="External"/><Relationship Id="rId4" Type="http://schemas.openxmlformats.org/officeDocument/2006/relationships/settings" Target="settings.xml"/><Relationship Id="rId9" Type="http://schemas.openxmlformats.org/officeDocument/2006/relationships/hyperlink" Target="mailto:safeplaces@cornwall.gov.uk"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34511-7A74-4D96-936A-0458DDB4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Webb</dc:creator>
  <cp:keywords/>
  <dc:description/>
  <cp:lastModifiedBy>Zoe Webb</cp:lastModifiedBy>
  <cp:revision>23</cp:revision>
  <cp:lastPrinted>2024-05-22T14:13:00Z</cp:lastPrinted>
  <dcterms:created xsi:type="dcterms:W3CDTF">2024-05-24T12:25:00Z</dcterms:created>
  <dcterms:modified xsi:type="dcterms:W3CDTF">2024-11-19T12:54:00Z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#317100,10,Calibri</vt:lpwstr>
  </property>
  <property fmtid="{D5CDD505-2E9C-101B-9397-08002B2CF9AE}" pid="4" name="ClassificationContentMarkingHeaderText">
    <vt:lpwstr>Information Classification: PUBLIC</vt:lpwstr>
  </property>
  <property fmtid="{D5CDD505-2E9C-101B-9397-08002B2CF9AE}" pid="5" name="MSIP_Label_bee4c20f-5817-432f-84ac-80a373257ed1_Enabled">
    <vt:lpwstr>true</vt:lpwstr>
  </property>
  <property fmtid="{D5CDD505-2E9C-101B-9397-08002B2CF9AE}" pid="6" name="MSIP_Label_bee4c20f-5817-432f-84ac-80a373257ed1_SetDate">
    <vt:lpwstr>2024-05-22T11:43:51Z</vt:lpwstr>
  </property>
  <property fmtid="{D5CDD505-2E9C-101B-9397-08002B2CF9AE}" pid="7" name="MSIP_Label_bee4c20f-5817-432f-84ac-80a373257ed1_Method">
    <vt:lpwstr>Privileged</vt:lpwstr>
  </property>
  <property fmtid="{D5CDD505-2E9C-101B-9397-08002B2CF9AE}" pid="8" name="MSIP_Label_bee4c20f-5817-432f-84ac-80a373257ed1_Name">
    <vt:lpwstr>bee4c20f-5817-432f-84ac-80a373257ed1</vt:lpwstr>
  </property>
  <property fmtid="{D5CDD505-2E9C-101B-9397-08002B2CF9AE}" pid="9" name="MSIP_Label_bee4c20f-5817-432f-84ac-80a373257ed1_SiteId">
    <vt:lpwstr>efaa16aa-d1de-4d58-ba2e-2833fdfdd29f</vt:lpwstr>
  </property>
  <property fmtid="{D5CDD505-2E9C-101B-9397-08002B2CF9AE}" pid="10" name="MSIP_Label_bee4c20f-5817-432f-84ac-80a373257ed1_ActionId">
    <vt:lpwstr>0fe054c6-1edf-4a62-b938-5f400f40c595</vt:lpwstr>
  </property>
  <property fmtid="{D5CDD505-2E9C-101B-9397-08002B2CF9AE}" pid="11" name="MSIP_Label_bee4c20f-5817-432f-84ac-80a373257ed1_ContentBits">
    <vt:lpwstr>1</vt:lpwstr>
  </property>
</Properties>
</file>